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54577" w14:textId="77091E44" w:rsidR="00B25754" w:rsidRPr="00E6319C" w:rsidRDefault="00A158DB" w:rsidP="006B7BFA">
      <w:pPr>
        <w:jc w:val="center"/>
        <w:rPr>
          <w:rFonts w:ascii="Arial" w:hAnsi="Arial" w:cs="Arial"/>
          <w:b/>
          <w:sz w:val="28"/>
          <w:szCs w:val="28"/>
        </w:rPr>
      </w:pPr>
      <w:r w:rsidRPr="00E6319C">
        <w:rPr>
          <w:rFonts w:ascii="Arial" w:hAnsi="Arial" w:cs="Arial"/>
          <w:b/>
          <w:sz w:val="28"/>
          <w:szCs w:val="28"/>
        </w:rPr>
        <w:t>Santiago</w:t>
      </w:r>
      <w:r w:rsidR="00CE7579" w:rsidRPr="00E6319C">
        <w:rPr>
          <w:rFonts w:ascii="Arial" w:hAnsi="Arial" w:cs="Arial"/>
          <w:b/>
          <w:sz w:val="28"/>
          <w:szCs w:val="28"/>
        </w:rPr>
        <w:t xml:space="preserve"> </w:t>
      </w:r>
      <w:r w:rsidR="000C1BDB" w:rsidRPr="00E6319C">
        <w:rPr>
          <w:rFonts w:ascii="Arial" w:hAnsi="Arial" w:cs="Arial"/>
          <w:b/>
          <w:sz w:val="28"/>
          <w:szCs w:val="28"/>
        </w:rPr>
        <w:t>Región</w:t>
      </w:r>
      <w:r w:rsidRPr="00E6319C">
        <w:rPr>
          <w:rFonts w:ascii="Arial" w:hAnsi="Arial" w:cs="Arial"/>
          <w:b/>
          <w:sz w:val="28"/>
          <w:szCs w:val="28"/>
        </w:rPr>
        <w:t xml:space="preserve"> de Lagos y Volcanes</w:t>
      </w:r>
      <w:r w:rsidR="000C1BDB">
        <w:rPr>
          <w:rFonts w:ascii="Arial" w:hAnsi="Arial" w:cs="Arial"/>
          <w:b/>
          <w:sz w:val="28"/>
          <w:szCs w:val="28"/>
        </w:rPr>
        <w:t xml:space="preserve"> </w:t>
      </w:r>
      <w:r w:rsidR="00E061DC">
        <w:rPr>
          <w:rFonts w:ascii="Arial" w:hAnsi="Arial" w:cs="Arial"/>
          <w:b/>
          <w:sz w:val="28"/>
          <w:szCs w:val="28"/>
        </w:rPr>
        <w:t>2025</w:t>
      </w:r>
    </w:p>
    <w:p w14:paraId="0B96CCA9" w14:textId="05D963B8" w:rsidR="006B7BFA" w:rsidRPr="00E6319C" w:rsidRDefault="006B7BFA" w:rsidP="006B7BFA">
      <w:pPr>
        <w:jc w:val="center"/>
        <w:rPr>
          <w:rFonts w:ascii="Arial" w:hAnsi="Arial" w:cs="Arial"/>
          <w:b/>
          <w:sz w:val="28"/>
          <w:szCs w:val="28"/>
        </w:rPr>
      </w:pPr>
      <w:r w:rsidRPr="00E6319C">
        <w:rPr>
          <w:rFonts w:ascii="Arial" w:hAnsi="Arial" w:cs="Arial"/>
          <w:b/>
          <w:sz w:val="28"/>
          <w:szCs w:val="28"/>
        </w:rPr>
        <w:t xml:space="preserve">Validez: </w:t>
      </w:r>
      <w:r w:rsidR="002915EE">
        <w:rPr>
          <w:rFonts w:ascii="Arial" w:hAnsi="Arial" w:cs="Arial"/>
          <w:b/>
          <w:sz w:val="28"/>
          <w:szCs w:val="28"/>
        </w:rPr>
        <w:t>marzo 01 a septiembre 30 de 2025</w:t>
      </w:r>
    </w:p>
    <w:p w14:paraId="5A1C9A02" w14:textId="77777777" w:rsidR="00E6319C" w:rsidRDefault="00E6319C" w:rsidP="00E6319C">
      <w:pPr>
        <w:rPr>
          <w:rFonts w:ascii="Arial" w:hAnsi="Arial" w:cs="Arial"/>
          <w:b/>
          <w:sz w:val="22"/>
          <w:szCs w:val="22"/>
        </w:rPr>
      </w:pPr>
    </w:p>
    <w:p w14:paraId="368DE833" w14:textId="3F73D76F" w:rsidR="00A158DB" w:rsidRPr="00E6319C" w:rsidRDefault="00E6319C" w:rsidP="00E6319C">
      <w:pPr>
        <w:rPr>
          <w:rFonts w:ascii="Arial" w:hAnsi="Arial" w:cs="Arial"/>
          <w:b/>
          <w:sz w:val="22"/>
          <w:szCs w:val="22"/>
        </w:rPr>
      </w:pPr>
      <w:r>
        <w:rPr>
          <w:rFonts w:ascii="Arial" w:hAnsi="Arial" w:cs="Arial"/>
          <w:b/>
          <w:sz w:val="22"/>
          <w:szCs w:val="22"/>
        </w:rPr>
        <w:t>ITINERARIO:</w:t>
      </w:r>
    </w:p>
    <w:p w14:paraId="05F70245" w14:textId="77777777" w:rsidR="00E6319C" w:rsidRDefault="00E6319C" w:rsidP="00E6319C">
      <w:pPr>
        <w:tabs>
          <w:tab w:val="left" w:pos="1976"/>
          <w:tab w:val="left" w:pos="3850"/>
          <w:tab w:val="left" w:pos="4538"/>
          <w:tab w:val="left" w:pos="5225"/>
          <w:tab w:val="left" w:pos="5865"/>
          <w:tab w:val="left" w:pos="6506"/>
          <w:tab w:val="left" w:pos="7146"/>
          <w:tab w:val="left" w:pos="7786"/>
          <w:tab w:val="left" w:pos="8427"/>
          <w:tab w:val="left" w:pos="8988"/>
          <w:tab w:val="left" w:pos="9549"/>
        </w:tabs>
        <w:ind w:left="70"/>
        <w:rPr>
          <w:rFonts w:ascii="Arial" w:hAnsi="Arial" w:cs="Arial"/>
          <w:b/>
          <w:bCs/>
          <w:color w:val="000000" w:themeColor="text1"/>
          <w:sz w:val="22"/>
          <w:szCs w:val="22"/>
        </w:rPr>
      </w:pPr>
    </w:p>
    <w:p w14:paraId="76BCAC7C" w14:textId="1799E51B" w:rsidR="00E6319C" w:rsidRDefault="00E6319C" w:rsidP="00E6319C">
      <w:pPr>
        <w:tabs>
          <w:tab w:val="left" w:pos="1976"/>
          <w:tab w:val="left" w:pos="3850"/>
          <w:tab w:val="left" w:pos="4538"/>
          <w:tab w:val="left" w:pos="5225"/>
          <w:tab w:val="left" w:pos="5865"/>
          <w:tab w:val="left" w:pos="6506"/>
          <w:tab w:val="left" w:pos="7146"/>
          <w:tab w:val="left" w:pos="7786"/>
          <w:tab w:val="left" w:pos="8427"/>
          <w:tab w:val="left" w:pos="8988"/>
          <w:tab w:val="left" w:pos="9549"/>
        </w:tabs>
        <w:ind w:left="70"/>
        <w:jc w:val="both"/>
        <w:rPr>
          <w:sz w:val="20"/>
          <w:szCs w:val="20"/>
        </w:rPr>
      </w:pPr>
      <w:r w:rsidRPr="00B265F5">
        <w:rPr>
          <w:rFonts w:ascii="Arial" w:hAnsi="Arial" w:cs="Arial"/>
          <w:b/>
          <w:bCs/>
          <w:color w:val="000000" w:themeColor="text1"/>
          <w:sz w:val="22"/>
          <w:szCs w:val="22"/>
        </w:rPr>
        <w:t>Día 1 Santiago</w:t>
      </w:r>
      <w:r>
        <w:rPr>
          <w:rFonts w:ascii="Arial" w:hAnsi="Arial" w:cs="Arial"/>
          <w:b/>
          <w:bCs/>
          <w:color w:val="000000" w:themeColor="text1"/>
          <w:sz w:val="22"/>
          <w:szCs w:val="22"/>
          <w:lang w:val="es-CO" w:eastAsia="es-CO"/>
        </w:rPr>
        <w:t xml:space="preserve"> </w:t>
      </w:r>
      <w:r w:rsidRPr="00B265F5">
        <w:rPr>
          <w:rFonts w:ascii="Arial" w:hAnsi="Arial" w:cs="Arial"/>
          <w:color w:val="000000" w:themeColor="text1"/>
          <w:sz w:val="22"/>
          <w:szCs w:val="22"/>
        </w:rPr>
        <w:t>Recepción en el aeropuerto de Santiago y traslado al hotel. Alojamiento.</w:t>
      </w:r>
      <w:r w:rsidRPr="00B265F5">
        <w:rPr>
          <w:rFonts w:ascii="Arial" w:hAnsi="Arial" w:cs="Arial"/>
          <w:color w:val="000000" w:themeColor="text1"/>
          <w:sz w:val="22"/>
          <w:szCs w:val="22"/>
        </w:rPr>
        <w:tab/>
      </w:r>
      <w:r>
        <w:rPr>
          <w:rFonts w:ascii="Calibri" w:hAnsi="Calibri" w:cs="Calibri"/>
          <w:color w:val="00000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5E5CF22" w14:textId="77777777" w:rsidR="00E6319C" w:rsidRDefault="00E6319C" w:rsidP="00E6319C">
      <w:pPr>
        <w:tabs>
          <w:tab w:val="left" w:pos="4538"/>
          <w:tab w:val="left" w:pos="5225"/>
          <w:tab w:val="left" w:pos="5865"/>
          <w:tab w:val="left" w:pos="6506"/>
          <w:tab w:val="left" w:pos="7146"/>
          <w:tab w:val="left" w:pos="7786"/>
          <w:tab w:val="left" w:pos="8427"/>
          <w:tab w:val="left" w:pos="8988"/>
          <w:tab w:val="left" w:pos="9549"/>
        </w:tabs>
        <w:ind w:left="70"/>
        <w:jc w:val="both"/>
        <w:rPr>
          <w:sz w:val="20"/>
          <w:szCs w:val="20"/>
        </w:rPr>
      </w:pPr>
      <w:r w:rsidRPr="00B265F5">
        <w:rPr>
          <w:rFonts w:ascii="Arial" w:hAnsi="Arial" w:cs="Arial"/>
          <w:b/>
          <w:bCs/>
          <w:color w:val="000000" w:themeColor="text1"/>
          <w:sz w:val="22"/>
          <w:szCs w:val="22"/>
        </w:rPr>
        <w:t>Día 2 Santiago - Viña del Mar, Valparaíso (B)</w:t>
      </w:r>
      <w:r w:rsidRPr="00B265F5">
        <w:rPr>
          <w:rFonts w:ascii="Arial" w:hAnsi="Arial" w:cs="Arial"/>
          <w:b/>
          <w:bCs/>
          <w:color w:val="000000" w:themeColor="text1"/>
          <w:sz w:val="22"/>
          <w:szCs w:val="22"/>
        </w:rPr>
        <w:tab/>
      </w:r>
      <w:r w:rsidRPr="00B265F5">
        <w:rPr>
          <w:rFonts w:ascii="Arial" w:hAnsi="Arial" w:cs="Arial"/>
          <w:b/>
          <w:bCs/>
          <w:color w:val="000000" w:themeColor="text1"/>
          <w:sz w:val="22"/>
          <w:szCs w:val="22"/>
        </w:rPr>
        <w:tab/>
      </w:r>
      <w:r>
        <w:rPr>
          <w:sz w:val="20"/>
          <w:szCs w:val="20"/>
        </w:rPr>
        <w:tab/>
      </w:r>
      <w:r>
        <w:rPr>
          <w:sz w:val="20"/>
          <w:szCs w:val="20"/>
        </w:rPr>
        <w:tab/>
      </w:r>
      <w:r>
        <w:rPr>
          <w:sz w:val="20"/>
          <w:szCs w:val="20"/>
        </w:rPr>
        <w:tab/>
      </w:r>
    </w:p>
    <w:tbl>
      <w:tblPr>
        <w:tblW w:w="9956" w:type="dxa"/>
        <w:tblCellMar>
          <w:left w:w="70" w:type="dxa"/>
          <w:right w:w="70" w:type="dxa"/>
        </w:tblCellMar>
        <w:tblLook w:val="04A0" w:firstRow="1" w:lastRow="0" w:firstColumn="1" w:lastColumn="0" w:noHBand="0" w:noVBand="1"/>
      </w:tblPr>
      <w:tblGrid>
        <w:gridCol w:w="1244"/>
        <w:gridCol w:w="1244"/>
        <w:gridCol w:w="1244"/>
        <w:gridCol w:w="1244"/>
        <w:gridCol w:w="1244"/>
        <w:gridCol w:w="1244"/>
        <w:gridCol w:w="1244"/>
        <w:gridCol w:w="1248"/>
      </w:tblGrid>
      <w:tr w:rsidR="00E061DC" w14:paraId="0EF87BB6" w14:textId="77777777" w:rsidTr="00E061DC">
        <w:trPr>
          <w:trHeight w:val="1581"/>
        </w:trPr>
        <w:tc>
          <w:tcPr>
            <w:tcW w:w="9956" w:type="dxa"/>
            <w:gridSpan w:val="8"/>
            <w:tcBorders>
              <w:top w:val="nil"/>
              <w:left w:val="nil"/>
              <w:bottom w:val="nil"/>
              <w:right w:val="nil"/>
            </w:tcBorders>
            <w:shd w:val="clear" w:color="auto" w:fill="auto"/>
            <w:vAlign w:val="center"/>
            <w:hideMark/>
          </w:tcPr>
          <w:p w14:paraId="63C17027" w14:textId="77777777" w:rsidR="00E061DC" w:rsidRDefault="00E061DC">
            <w:pPr>
              <w:rPr>
                <w:rFonts w:ascii="Calibri" w:hAnsi="Calibri" w:cs="Calibri"/>
                <w:color w:val="000000"/>
                <w:lang w:val="es-CO" w:eastAsia="es-CO"/>
              </w:rPr>
            </w:pPr>
            <w:r w:rsidRPr="00E061DC">
              <w:rPr>
                <w:rFonts w:ascii="Arial" w:hAnsi="Arial" w:cs="Arial"/>
                <w:color w:val="000000"/>
                <w:sz w:val="22"/>
                <w:szCs w:val="22"/>
              </w:rPr>
              <w:t xml:space="preserve">Desayuno en el hotel. Luego de un viaje de 120 </w:t>
            </w:r>
            <w:proofErr w:type="spellStart"/>
            <w:r w:rsidRPr="00E061DC">
              <w:rPr>
                <w:rFonts w:ascii="Arial" w:hAnsi="Arial" w:cs="Arial"/>
                <w:color w:val="000000"/>
                <w:sz w:val="22"/>
                <w:szCs w:val="22"/>
              </w:rPr>
              <w:t>kms</w:t>
            </w:r>
            <w:proofErr w:type="spellEnd"/>
            <w:r w:rsidRPr="00E061DC">
              <w:rPr>
                <w:rFonts w:ascii="Arial" w:hAnsi="Arial" w:cs="Arial"/>
                <w:color w:val="000000"/>
                <w:sz w:val="22"/>
                <w:szCs w:val="22"/>
              </w:rPr>
              <w:t xml:space="preserve">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w:t>
            </w:r>
            <w:proofErr w:type="gramStart"/>
            <w:r w:rsidRPr="00E061DC">
              <w:rPr>
                <w:rFonts w:ascii="Arial" w:hAnsi="Arial" w:cs="Arial"/>
                <w:color w:val="000000"/>
                <w:sz w:val="22"/>
                <w:szCs w:val="22"/>
              </w:rPr>
              <w:t>Mayo</w:t>
            </w:r>
            <w:proofErr w:type="gramEnd"/>
            <w:r w:rsidRPr="00E061DC">
              <w:rPr>
                <w:rFonts w:ascii="Arial" w:hAnsi="Arial" w:cs="Arial"/>
                <w:color w:val="000000"/>
                <w:sz w:val="22"/>
                <w:szCs w:val="22"/>
              </w:rPr>
              <w:t xml:space="preserve">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(almuerzo no incluido) y posteriormente nos relajaremos contemplando el océano para luego regresar a Santiago</w:t>
            </w:r>
            <w:r>
              <w:rPr>
                <w:rFonts w:ascii="Calibri" w:hAnsi="Calibri" w:cs="Calibri"/>
                <w:color w:val="000000"/>
              </w:rPr>
              <w:t>.</w:t>
            </w:r>
          </w:p>
        </w:tc>
      </w:tr>
      <w:tr w:rsidR="00E061DC" w14:paraId="39EE0575" w14:textId="77777777" w:rsidTr="00E061DC">
        <w:trPr>
          <w:trHeight w:val="299"/>
        </w:trPr>
        <w:tc>
          <w:tcPr>
            <w:tcW w:w="1244" w:type="dxa"/>
            <w:tcBorders>
              <w:top w:val="nil"/>
              <w:left w:val="nil"/>
              <w:bottom w:val="nil"/>
              <w:right w:val="nil"/>
            </w:tcBorders>
            <w:shd w:val="clear" w:color="auto" w:fill="auto"/>
            <w:noWrap/>
            <w:vAlign w:val="center"/>
            <w:hideMark/>
          </w:tcPr>
          <w:p w14:paraId="6DAEAC0A" w14:textId="77777777" w:rsidR="00E061DC" w:rsidRDefault="00E061DC">
            <w:pPr>
              <w:rPr>
                <w:rFonts w:ascii="Calibri" w:hAnsi="Calibri" w:cs="Calibri"/>
                <w:color w:val="000000"/>
              </w:rPr>
            </w:pPr>
          </w:p>
        </w:tc>
        <w:tc>
          <w:tcPr>
            <w:tcW w:w="1244" w:type="dxa"/>
            <w:tcBorders>
              <w:top w:val="nil"/>
              <w:left w:val="nil"/>
              <w:bottom w:val="nil"/>
              <w:right w:val="nil"/>
            </w:tcBorders>
            <w:shd w:val="clear" w:color="auto" w:fill="auto"/>
            <w:noWrap/>
            <w:vAlign w:val="center"/>
            <w:hideMark/>
          </w:tcPr>
          <w:p w14:paraId="610ADAF1" w14:textId="77777777" w:rsidR="00E061DC" w:rsidRDefault="00E061DC">
            <w:pPr>
              <w:rPr>
                <w:sz w:val="20"/>
                <w:szCs w:val="20"/>
              </w:rPr>
            </w:pPr>
          </w:p>
        </w:tc>
        <w:tc>
          <w:tcPr>
            <w:tcW w:w="1244" w:type="dxa"/>
            <w:tcBorders>
              <w:top w:val="nil"/>
              <w:left w:val="nil"/>
              <w:bottom w:val="nil"/>
              <w:right w:val="nil"/>
            </w:tcBorders>
            <w:shd w:val="clear" w:color="auto" w:fill="auto"/>
            <w:noWrap/>
            <w:vAlign w:val="center"/>
            <w:hideMark/>
          </w:tcPr>
          <w:p w14:paraId="787E2B2F" w14:textId="77777777" w:rsidR="00E061DC" w:rsidRDefault="00E061DC">
            <w:pPr>
              <w:rPr>
                <w:sz w:val="20"/>
                <w:szCs w:val="20"/>
              </w:rPr>
            </w:pPr>
          </w:p>
        </w:tc>
        <w:tc>
          <w:tcPr>
            <w:tcW w:w="1244" w:type="dxa"/>
            <w:tcBorders>
              <w:top w:val="nil"/>
              <w:left w:val="nil"/>
              <w:bottom w:val="nil"/>
              <w:right w:val="nil"/>
            </w:tcBorders>
            <w:shd w:val="clear" w:color="auto" w:fill="auto"/>
            <w:noWrap/>
            <w:vAlign w:val="center"/>
            <w:hideMark/>
          </w:tcPr>
          <w:p w14:paraId="1B4BAFE6" w14:textId="77777777" w:rsidR="00E061DC" w:rsidRDefault="00E061DC">
            <w:pPr>
              <w:rPr>
                <w:sz w:val="20"/>
                <w:szCs w:val="20"/>
              </w:rPr>
            </w:pPr>
          </w:p>
        </w:tc>
        <w:tc>
          <w:tcPr>
            <w:tcW w:w="1244" w:type="dxa"/>
            <w:tcBorders>
              <w:top w:val="nil"/>
              <w:left w:val="nil"/>
              <w:bottom w:val="nil"/>
              <w:right w:val="nil"/>
            </w:tcBorders>
            <w:shd w:val="clear" w:color="auto" w:fill="auto"/>
            <w:noWrap/>
            <w:vAlign w:val="center"/>
            <w:hideMark/>
          </w:tcPr>
          <w:p w14:paraId="41A7CDEA" w14:textId="77777777" w:rsidR="00E061DC" w:rsidRDefault="00E061DC">
            <w:pPr>
              <w:rPr>
                <w:sz w:val="20"/>
                <w:szCs w:val="20"/>
              </w:rPr>
            </w:pPr>
          </w:p>
        </w:tc>
        <w:tc>
          <w:tcPr>
            <w:tcW w:w="1244" w:type="dxa"/>
            <w:tcBorders>
              <w:top w:val="nil"/>
              <w:left w:val="nil"/>
              <w:bottom w:val="nil"/>
              <w:right w:val="nil"/>
            </w:tcBorders>
            <w:shd w:val="clear" w:color="auto" w:fill="auto"/>
            <w:noWrap/>
            <w:vAlign w:val="center"/>
            <w:hideMark/>
          </w:tcPr>
          <w:p w14:paraId="5D936F29" w14:textId="77777777" w:rsidR="00E061DC" w:rsidRDefault="00E061DC">
            <w:pPr>
              <w:rPr>
                <w:sz w:val="20"/>
                <w:szCs w:val="20"/>
              </w:rPr>
            </w:pPr>
          </w:p>
        </w:tc>
        <w:tc>
          <w:tcPr>
            <w:tcW w:w="1244" w:type="dxa"/>
            <w:tcBorders>
              <w:top w:val="nil"/>
              <w:left w:val="nil"/>
              <w:bottom w:val="nil"/>
              <w:right w:val="nil"/>
            </w:tcBorders>
            <w:shd w:val="clear" w:color="auto" w:fill="auto"/>
            <w:noWrap/>
            <w:vAlign w:val="center"/>
            <w:hideMark/>
          </w:tcPr>
          <w:p w14:paraId="7C1C59F9" w14:textId="77777777" w:rsidR="00E061DC" w:rsidRDefault="00E061DC">
            <w:pPr>
              <w:rPr>
                <w:sz w:val="20"/>
                <w:szCs w:val="20"/>
              </w:rPr>
            </w:pPr>
          </w:p>
        </w:tc>
        <w:tc>
          <w:tcPr>
            <w:tcW w:w="1244" w:type="dxa"/>
            <w:tcBorders>
              <w:top w:val="nil"/>
              <w:left w:val="nil"/>
              <w:bottom w:val="nil"/>
              <w:right w:val="nil"/>
            </w:tcBorders>
            <w:shd w:val="clear" w:color="auto" w:fill="auto"/>
            <w:noWrap/>
            <w:vAlign w:val="center"/>
            <w:hideMark/>
          </w:tcPr>
          <w:p w14:paraId="66B49CBE" w14:textId="77777777" w:rsidR="00E061DC" w:rsidRDefault="00E061DC">
            <w:pPr>
              <w:rPr>
                <w:sz w:val="20"/>
                <w:szCs w:val="20"/>
              </w:rPr>
            </w:pPr>
          </w:p>
        </w:tc>
      </w:tr>
    </w:tbl>
    <w:p w14:paraId="79AA1242" w14:textId="3D4D66EF" w:rsidR="00E6319C" w:rsidRDefault="00E6319C" w:rsidP="00E061DC">
      <w:pPr>
        <w:tabs>
          <w:tab w:val="left" w:pos="4538"/>
          <w:tab w:val="left" w:pos="5225"/>
          <w:tab w:val="left" w:pos="5865"/>
          <w:tab w:val="left" w:pos="6506"/>
          <w:tab w:val="left" w:pos="7146"/>
          <w:tab w:val="left" w:pos="7786"/>
          <w:tab w:val="left" w:pos="8427"/>
          <w:tab w:val="left" w:pos="8988"/>
          <w:tab w:val="left" w:pos="9549"/>
        </w:tabs>
        <w:jc w:val="both"/>
        <w:rPr>
          <w:sz w:val="20"/>
          <w:szCs w:val="20"/>
        </w:rPr>
      </w:pPr>
      <w:r w:rsidRPr="00B265F5">
        <w:rPr>
          <w:rFonts w:ascii="Arial" w:hAnsi="Arial" w:cs="Arial"/>
          <w:color w:val="000000" w:themeColor="text1"/>
          <w:sz w:val="22"/>
          <w:szCs w:val="22"/>
        </w:rPr>
        <w:tab/>
      </w:r>
      <w:r>
        <w:rPr>
          <w:sz w:val="20"/>
          <w:szCs w:val="20"/>
        </w:rPr>
        <w:tab/>
      </w:r>
      <w:r>
        <w:rPr>
          <w:sz w:val="20"/>
          <w:szCs w:val="20"/>
        </w:rPr>
        <w:tab/>
      </w:r>
      <w:r>
        <w:rPr>
          <w:sz w:val="20"/>
          <w:szCs w:val="20"/>
        </w:rPr>
        <w:tab/>
      </w:r>
      <w:r>
        <w:rPr>
          <w:sz w:val="20"/>
          <w:szCs w:val="20"/>
        </w:rPr>
        <w:tab/>
      </w:r>
      <w:r>
        <w:rPr>
          <w:sz w:val="20"/>
          <w:szCs w:val="20"/>
        </w:rPr>
        <w:tab/>
      </w:r>
    </w:p>
    <w:p w14:paraId="28D77CFD" w14:textId="77777777" w:rsidR="00E6319C" w:rsidRDefault="00E6319C" w:rsidP="00E6319C">
      <w:pPr>
        <w:tabs>
          <w:tab w:val="left" w:pos="3850"/>
          <w:tab w:val="left" w:pos="4538"/>
          <w:tab w:val="left" w:pos="5225"/>
          <w:tab w:val="left" w:pos="5865"/>
          <w:tab w:val="left" w:pos="6506"/>
          <w:tab w:val="left" w:pos="7146"/>
          <w:tab w:val="left" w:pos="7786"/>
          <w:tab w:val="left" w:pos="8427"/>
          <w:tab w:val="left" w:pos="8988"/>
          <w:tab w:val="left" w:pos="9549"/>
        </w:tabs>
        <w:ind w:left="70"/>
        <w:jc w:val="both"/>
        <w:rPr>
          <w:sz w:val="20"/>
          <w:szCs w:val="20"/>
        </w:rPr>
      </w:pPr>
      <w:r w:rsidRPr="00B265F5">
        <w:rPr>
          <w:rFonts w:ascii="Arial" w:hAnsi="Arial" w:cs="Arial"/>
          <w:b/>
          <w:bCs/>
          <w:color w:val="000000" w:themeColor="text1"/>
          <w:sz w:val="22"/>
          <w:szCs w:val="22"/>
        </w:rPr>
        <w:t>Día 3 Santiago (B)</w:t>
      </w:r>
      <w:r w:rsidRPr="00B265F5">
        <w:rPr>
          <w:rFonts w:ascii="Arial" w:hAnsi="Arial" w:cs="Arial"/>
          <w:b/>
          <w:bCs/>
          <w:color w:val="000000" w:themeColor="text1"/>
          <w:sz w:val="22"/>
          <w:szCs w:val="22"/>
        </w:rPr>
        <w:tab/>
      </w:r>
      <w:r w:rsidRPr="00B265F5">
        <w:rPr>
          <w:rFonts w:ascii="Arial" w:hAnsi="Arial" w:cs="Arial"/>
          <w:b/>
          <w:bCs/>
          <w:color w:val="000000" w:themeColor="text1"/>
          <w:sz w:val="22"/>
          <w:szCs w:val="22"/>
        </w:rPr>
        <w:tab/>
      </w:r>
      <w:r w:rsidRPr="00B265F5">
        <w:rPr>
          <w:rFonts w:ascii="Arial" w:hAnsi="Arial" w:cs="Arial"/>
          <w:color w:val="000000" w:themeColor="text1"/>
          <w:sz w:val="22"/>
          <w:szCs w:val="22"/>
        </w:rPr>
        <w:tab/>
      </w:r>
      <w:r>
        <w:rPr>
          <w:sz w:val="20"/>
          <w:szCs w:val="20"/>
        </w:rPr>
        <w:tab/>
      </w:r>
      <w:r>
        <w:rPr>
          <w:sz w:val="20"/>
          <w:szCs w:val="20"/>
        </w:rPr>
        <w:tab/>
      </w:r>
      <w:r>
        <w:rPr>
          <w:sz w:val="20"/>
          <w:szCs w:val="20"/>
        </w:rPr>
        <w:tab/>
      </w:r>
      <w:r>
        <w:rPr>
          <w:sz w:val="20"/>
          <w:szCs w:val="20"/>
        </w:rPr>
        <w:tab/>
      </w:r>
    </w:p>
    <w:p w14:paraId="55296AFB" w14:textId="77777777" w:rsidR="00E061DC" w:rsidRPr="00E061DC" w:rsidRDefault="00E061DC" w:rsidP="00E061DC">
      <w:pPr>
        <w:jc w:val="both"/>
        <w:rPr>
          <w:rFonts w:ascii="Arial" w:hAnsi="Arial" w:cs="Arial"/>
          <w:color w:val="000000"/>
          <w:sz w:val="22"/>
          <w:szCs w:val="22"/>
          <w:lang w:val="es-CO" w:eastAsia="es-CO"/>
        </w:rPr>
      </w:pPr>
      <w:r w:rsidRPr="00E061DC">
        <w:rPr>
          <w:rFonts w:ascii="Arial" w:hAnsi="Arial" w:cs="Arial"/>
          <w:b/>
          <w:bCs/>
          <w:color w:val="000000"/>
          <w:sz w:val="22"/>
          <w:szCs w:val="22"/>
        </w:rPr>
        <w:t xml:space="preserve">Desayuno en el hotel. Comenzamos con una visita al casco histórico donde destaca </w:t>
      </w:r>
      <w:r w:rsidRPr="00E061DC">
        <w:rPr>
          <w:rFonts w:ascii="Arial" w:hAnsi="Arial" w:cs="Arial"/>
          <w:color w:val="000000"/>
          <w:sz w:val="22"/>
          <w:szCs w:val="22"/>
        </w:rPr>
        <w:t>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 su hotel.</w:t>
      </w:r>
    </w:p>
    <w:p w14:paraId="18F26B18" w14:textId="6294726C" w:rsidR="00E6319C" w:rsidRDefault="00E6319C" w:rsidP="00E6319C">
      <w:pPr>
        <w:tabs>
          <w:tab w:val="left" w:pos="3850"/>
          <w:tab w:val="left" w:pos="4538"/>
          <w:tab w:val="left" w:pos="5225"/>
          <w:tab w:val="left" w:pos="5865"/>
          <w:tab w:val="left" w:pos="6506"/>
          <w:tab w:val="left" w:pos="7146"/>
          <w:tab w:val="left" w:pos="7786"/>
          <w:tab w:val="left" w:pos="8427"/>
          <w:tab w:val="left" w:pos="8988"/>
          <w:tab w:val="left" w:pos="9549"/>
        </w:tabs>
        <w:ind w:left="70"/>
        <w:jc w:val="both"/>
        <w:rPr>
          <w:sz w:val="20"/>
          <w:szCs w:val="20"/>
        </w:rPr>
      </w:pPr>
      <w:r w:rsidRPr="00B265F5">
        <w:rPr>
          <w:rFonts w:ascii="Arial" w:hAnsi="Arial" w:cs="Arial"/>
          <w:color w:val="000000" w:themeColor="text1"/>
          <w:sz w:val="22"/>
          <w:szCs w:val="22"/>
        </w:rPr>
        <w:tab/>
      </w:r>
      <w:r w:rsidRPr="00B265F5">
        <w:rPr>
          <w:rFonts w:ascii="Arial" w:hAnsi="Arial" w:cs="Arial"/>
          <w:color w:val="000000" w:themeColor="text1"/>
          <w:sz w:val="22"/>
          <w:szCs w:val="22"/>
        </w:rPr>
        <w:tab/>
      </w:r>
      <w:r w:rsidRPr="00B265F5">
        <w:rPr>
          <w:rFonts w:ascii="Arial" w:hAnsi="Arial" w:cs="Arial"/>
          <w:color w:val="000000" w:themeColor="text1"/>
          <w:sz w:val="22"/>
          <w:szCs w:val="22"/>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5ECAF78" w14:textId="77777777" w:rsidR="00E6319C" w:rsidRDefault="00E6319C" w:rsidP="00E6319C">
      <w:pPr>
        <w:tabs>
          <w:tab w:val="left" w:pos="4538"/>
          <w:tab w:val="left" w:pos="5225"/>
          <w:tab w:val="left" w:pos="5865"/>
          <w:tab w:val="left" w:pos="6506"/>
          <w:tab w:val="left" w:pos="7146"/>
          <w:tab w:val="left" w:pos="7786"/>
          <w:tab w:val="left" w:pos="8427"/>
          <w:tab w:val="left" w:pos="8988"/>
          <w:tab w:val="left" w:pos="9549"/>
        </w:tabs>
        <w:ind w:left="70"/>
        <w:jc w:val="both"/>
        <w:rPr>
          <w:sz w:val="20"/>
          <w:szCs w:val="20"/>
        </w:rPr>
      </w:pPr>
      <w:r w:rsidRPr="00B265F5">
        <w:rPr>
          <w:rFonts w:ascii="Arial" w:hAnsi="Arial" w:cs="Arial"/>
          <w:b/>
          <w:bCs/>
          <w:color w:val="000000" w:themeColor="text1"/>
          <w:sz w:val="22"/>
          <w:szCs w:val="22"/>
        </w:rPr>
        <w:t>Día 4 Santiago - Puerto Montt - Puerto Varas (B)</w:t>
      </w:r>
      <w:r w:rsidRPr="00B265F5">
        <w:rPr>
          <w:rFonts w:ascii="Arial" w:hAnsi="Arial" w:cs="Arial"/>
          <w:b/>
          <w:bCs/>
          <w:color w:val="000000" w:themeColor="text1"/>
          <w:sz w:val="22"/>
          <w:szCs w:val="22"/>
        </w:rPr>
        <w:tab/>
      </w:r>
      <w:r w:rsidRPr="00B265F5">
        <w:rPr>
          <w:rFonts w:ascii="Arial" w:hAnsi="Arial" w:cs="Arial"/>
          <w:b/>
          <w:bCs/>
          <w:color w:val="000000" w:themeColor="text1"/>
          <w:sz w:val="22"/>
          <w:szCs w:val="22"/>
        </w:rPr>
        <w:tab/>
      </w:r>
      <w:r>
        <w:rPr>
          <w:sz w:val="20"/>
          <w:szCs w:val="20"/>
        </w:rPr>
        <w:tab/>
      </w:r>
      <w:r>
        <w:rPr>
          <w:sz w:val="20"/>
          <w:szCs w:val="20"/>
        </w:rPr>
        <w:tab/>
      </w:r>
    </w:p>
    <w:p w14:paraId="62CB5911" w14:textId="72DEA781" w:rsidR="00E6319C" w:rsidRDefault="00E6319C" w:rsidP="00E6319C">
      <w:pPr>
        <w:tabs>
          <w:tab w:val="left" w:pos="4538"/>
          <w:tab w:val="left" w:pos="5225"/>
          <w:tab w:val="left" w:pos="5865"/>
          <w:tab w:val="left" w:pos="6506"/>
          <w:tab w:val="left" w:pos="7146"/>
          <w:tab w:val="left" w:pos="7786"/>
          <w:tab w:val="left" w:pos="8427"/>
          <w:tab w:val="left" w:pos="8988"/>
          <w:tab w:val="left" w:pos="9549"/>
        </w:tabs>
        <w:ind w:left="70"/>
        <w:jc w:val="both"/>
        <w:rPr>
          <w:sz w:val="20"/>
          <w:szCs w:val="20"/>
        </w:rPr>
      </w:pPr>
      <w:r w:rsidRPr="00B265F5">
        <w:rPr>
          <w:rFonts w:ascii="Arial" w:hAnsi="Arial" w:cs="Arial"/>
          <w:color w:val="000000" w:themeColor="text1"/>
          <w:sz w:val="22"/>
          <w:szCs w:val="22"/>
        </w:rPr>
        <w:t>Desayuno en el hotel. Traslado desde el hotel al aeropuerto para embarcar con destino a la ciudad de Puerto Montt. A su llegada a</w:t>
      </w:r>
      <w:r>
        <w:rPr>
          <w:rFonts w:ascii="Arial" w:hAnsi="Arial" w:cs="Arial"/>
          <w:color w:val="000000" w:themeColor="text1"/>
          <w:sz w:val="22"/>
          <w:szCs w:val="22"/>
        </w:rPr>
        <w:t xml:space="preserve"> </w:t>
      </w:r>
      <w:r w:rsidRPr="00B265F5">
        <w:rPr>
          <w:rFonts w:ascii="Arial" w:hAnsi="Arial" w:cs="Arial"/>
          <w:color w:val="000000" w:themeColor="text1"/>
          <w:sz w:val="22"/>
          <w:szCs w:val="22"/>
        </w:rPr>
        <w:t>Puerto Montt, traslado desde el aeropuerto al hotel. Alojamiento.</w:t>
      </w:r>
      <w:r w:rsidRPr="00B265F5">
        <w:rPr>
          <w:rFonts w:ascii="Arial" w:hAnsi="Arial" w:cs="Arial"/>
          <w:color w:val="000000" w:themeColor="text1"/>
          <w:sz w:val="22"/>
          <w:szCs w:val="22"/>
        </w:rPr>
        <w:tab/>
      </w:r>
      <w:r w:rsidRPr="00B265F5">
        <w:rPr>
          <w:rFonts w:ascii="Arial" w:hAnsi="Arial" w:cs="Arial"/>
          <w:color w:val="000000" w:themeColor="text1"/>
          <w:sz w:val="22"/>
          <w:szCs w:val="22"/>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A785830" w14:textId="756A835A" w:rsidR="00E6319C" w:rsidRDefault="00E6319C" w:rsidP="00E6319C">
      <w:pPr>
        <w:tabs>
          <w:tab w:val="left" w:pos="3850"/>
          <w:tab w:val="left" w:pos="4538"/>
          <w:tab w:val="left" w:pos="5225"/>
          <w:tab w:val="left" w:pos="5865"/>
          <w:tab w:val="left" w:pos="6506"/>
          <w:tab w:val="left" w:pos="7146"/>
          <w:tab w:val="left" w:pos="7786"/>
          <w:tab w:val="left" w:pos="8427"/>
          <w:tab w:val="left" w:pos="8988"/>
          <w:tab w:val="left" w:pos="9549"/>
        </w:tabs>
        <w:ind w:left="70"/>
        <w:jc w:val="both"/>
        <w:rPr>
          <w:sz w:val="20"/>
          <w:szCs w:val="20"/>
        </w:rPr>
      </w:pPr>
      <w:r w:rsidRPr="00B265F5">
        <w:rPr>
          <w:rFonts w:ascii="Arial" w:hAnsi="Arial" w:cs="Arial"/>
          <w:b/>
          <w:bCs/>
          <w:color w:val="000000" w:themeColor="text1"/>
          <w:sz w:val="22"/>
          <w:szCs w:val="22"/>
        </w:rPr>
        <w:t>Día 5 Puerto Varas - (B</w:t>
      </w:r>
      <w:r w:rsidR="00E061DC">
        <w:rPr>
          <w:rFonts w:ascii="Arial" w:hAnsi="Arial" w:cs="Arial"/>
          <w:b/>
          <w:bCs/>
          <w:color w:val="000000" w:themeColor="text1"/>
          <w:sz w:val="22"/>
          <w:szCs w:val="22"/>
        </w:rPr>
        <w:t>)</w:t>
      </w:r>
      <w:r w:rsidRPr="00B265F5">
        <w:rPr>
          <w:rFonts w:ascii="Arial" w:hAnsi="Arial" w:cs="Arial"/>
          <w:b/>
          <w:bCs/>
          <w:color w:val="000000" w:themeColor="text1"/>
          <w:sz w:val="22"/>
          <w:szCs w:val="22"/>
        </w:rPr>
        <w:tab/>
      </w:r>
      <w:r w:rsidRPr="00B265F5">
        <w:rPr>
          <w:rFonts w:ascii="Arial" w:hAnsi="Arial" w:cs="Arial"/>
          <w:b/>
          <w:bCs/>
          <w:color w:val="000000" w:themeColor="text1"/>
          <w:sz w:val="22"/>
          <w:szCs w:val="22"/>
        </w:rPr>
        <w:tab/>
      </w:r>
      <w:r w:rsidRPr="00B265F5">
        <w:rPr>
          <w:rFonts w:ascii="Arial" w:hAnsi="Arial" w:cs="Arial"/>
          <w:color w:val="000000" w:themeColor="text1"/>
          <w:sz w:val="22"/>
          <w:szCs w:val="22"/>
        </w:rPr>
        <w:tab/>
      </w:r>
      <w:r>
        <w:rPr>
          <w:sz w:val="20"/>
          <w:szCs w:val="20"/>
        </w:rPr>
        <w:tab/>
      </w:r>
      <w:r>
        <w:rPr>
          <w:sz w:val="20"/>
          <w:szCs w:val="20"/>
        </w:rPr>
        <w:tab/>
      </w:r>
      <w:r>
        <w:rPr>
          <w:sz w:val="20"/>
          <w:szCs w:val="20"/>
        </w:rPr>
        <w:tab/>
      </w:r>
      <w:r>
        <w:rPr>
          <w:sz w:val="20"/>
          <w:szCs w:val="20"/>
        </w:rPr>
        <w:tab/>
      </w:r>
    </w:p>
    <w:p w14:paraId="3666D73A" w14:textId="77777777" w:rsidR="00E061DC" w:rsidRPr="00E061DC" w:rsidRDefault="00E061DC" w:rsidP="00E061DC">
      <w:pPr>
        <w:jc w:val="both"/>
        <w:rPr>
          <w:rFonts w:ascii="Arial" w:hAnsi="Arial" w:cs="Arial"/>
          <w:color w:val="000000"/>
          <w:sz w:val="22"/>
          <w:szCs w:val="22"/>
          <w:lang w:val="es-CO" w:eastAsia="es-CO"/>
        </w:rPr>
      </w:pPr>
      <w:r>
        <w:rPr>
          <w:rFonts w:ascii="Calibri" w:hAnsi="Calibri" w:cs="Calibri"/>
          <w:color w:val="000000"/>
        </w:rPr>
        <w:t xml:space="preserve">Desayuno en el hotel. Iniciaremos el recorrido desde la hermosa ciudad de Puerto Varas, </w:t>
      </w:r>
      <w:r w:rsidRPr="00E061DC">
        <w:rPr>
          <w:rFonts w:ascii="Arial" w:hAnsi="Arial" w:cs="Arial"/>
          <w:color w:val="000000"/>
          <w:sz w:val="22"/>
          <w:szCs w:val="22"/>
        </w:rPr>
        <w:t xml:space="preserve">conocida también como Ciudad de las Rosas. Haremos una parada en la costanera, para apreciar la vista desde la bahía y la escultura “Aurora”, con el Lago Llanquihue de fondo. Conoceremos los principales atractivos de la ciudad, como la Iglesia del Sagrado Corazón de Jesús, construida entre los años 1915 y 1918 de estilo Barroco Monumental. Luego descenderemos hacia el sector céntrico bordeando el hermoso lago Llanquihue, y si el clima </w:t>
      </w:r>
      <w:r w:rsidRPr="00E061DC">
        <w:rPr>
          <w:rFonts w:ascii="Arial" w:hAnsi="Arial" w:cs="Arial"/>
          <w:color w:val="000000"/>
          <w:sz w:val="22"/>
          <w:szCs w:val="22"/>
        </w:rPr>
        <w:lastRenderedPageBreak/>
        <w:t xml:space="preserve">nos permite, tendremos una linda vista al imponente Volcán Osorno. Continuamos nuestro recorrido tomando la Ruta de Los Colonos, pasando por el poblado de Alerce y accediendo a la ciudad de Puerto Montt, visitando su punto más alto, desde donde tendremos una hermosa vista panorámica del Océano Pacífico y la Isla </w:t>
      </w:r>
      <w:proofErr w:type="spellStart"/>
      <w:r w:rsidRPr="00E061DC">
        <w:rPr>
          <w:rFonts w:ascii="Arial" w:hAnsi="Arial" w:cs="Arial"/>
          <w:color w:val="000000"/>
          <w:sz w:val="22"/>
          <w:szCs w:val="22"/>
        </w:rPr>
        <w:t>Tenglo</w:t>
      </w:r>
      <w:proofErr w:type="spellEnd"/>
      <w:r w:rsidRPr="00E061DC">
        <w:rPr>
          <w:rFonts w:ascii="Arial" w:hAnsi="Arial" w:cs="Arial"/>
          <w:color w:val="000000"/>
          <w:sz w:val="22"/>
          <w:szCs w:val="22"/>
        </w:rPr>
        <w:t xml:space="preserve">. Desde allí nos dirigiremos al Monumento a los Colonos Alemanes, ubicado frente a la Plaza de Armas, el muelle de la costanera y su Catedral, disfrutando en el recorrido de su herencia arquitectónica y mezcla de culturas. Posteriormente, continuaremos en dirección al sector de </w:t>
      </w:r>
      <w:proofErr w:type="spellStart"/>
      <w:r w:rsidRPr="00E061DC">
        <w:rPr>
          <w:rFonts w:ascii="Arial" w:hAnsi="Arial" w:cs="Arial"/>
          <w:color w:val="000000"/>
          <w:sz w:val="22"/>
          <w:szCs w:val="22"/>
        </w:rPr>
        <w:t>Angelmó</w:t>
      </w:r>
      <w:proofErr w:type="spellEnd"/>
      <w:r w:rsidRPr="00E061DC">
        <w:rPr>
          <w:rFonts w:ascii="Arial" w:hAnsi="Arial" w:cs="Arial"/>
          <w:color w:val="000000"/>
          <w:sz w:val="22"/>
          <w:szCs w:val="22"/>
        </w:rPr>
        <w:t>, famoso por su gran cantidad de Locales de Artesanía y por supuesto la Caleta de Pescadores, donde conoceremos la actividad diaria de la gente de mar que llega hasta este lugar trayendo los tradicionales mariscos y pescados. Encontraremos también las típicas cocinerías en donde se expenden los más ricos y tradicionales platos típicos que caracterizan a nuestra zona. Regreso al hotel.</w:t>
      </w:r>
    </w:p>
    <w:p w14:paraId="4DCC7080" w14:textId="55E8BB5F" w:rsidR="00E6319C" w:rsidRDefault="00E6319C" w:rsidP="00E061DC">
      <w:pPr>
        <w:tabs>
          <w:tab w:val="left" w:pos="3850"/>
          <w:tab w:val="left" w:pos="4538"/>
          <w:tab w:val="left" w:pos="5225"/>
          <w:tab w:val="left" w:pos="5865"/>
          <w:tab w:val="left" w:pos="6506"/>
          <w:tab w:val="left" w:pos="7146"/>
          <w:tab w:val="left" w:pos="7786"/>
          <w:tab w:val="left" w:pos="8427"/>
          <w:tab w:val="left" w:pos="8988"/>
          <w:tab w:val="left" w:pos="9549"/>
        </w:tabs>
        <w:ind w:left="70"/>
        <w:jc w:val="both"/>
        <w:rPr>
          <w:sz w:val="20"/>
          <w:szCs w:val="20"/>
        </w:rPr>
      </w:pPr>
      <w:r w:rsidRPr="00B265F5">
        <w:rPr>
          <w:rFonts w:ascii="Arial" w:hAnsi="Arial" w:cs="Arial"/>
          <w:color w:val="000000" w:themeColor="text1"/>
          <w:sz w:val="22"/>
          <w:szCs w:val="22"/>
        </w:rPr>
        <w:tab/>
      </w:r>
      <w:r>
        <w:rPr>
          <w:rFonts w:ascii="Calibri" w:hAnsi="Calibri" w:cs="Calibri"/>
          <w:color w:val="000000"/>
        </w:rPr>
        <w:tab/>
      </w:r>
      <w:r w:rsidRPr="00B265F5">
        <w:rPr>
          <w:rFonts w:ascii="Arial" w:hAnsi="Arial" w:cs="Arial"/>
          <w:color w:val="000000" w:themeColor="text1"/>
          <w:sz w:val="22"/>
          <w:szCs w:val="22"/>
        </w:rPr>
        <w:tab/>
      </w:r>
      <w:r w:rsidRPr="00B265F5">
        <w:rPr>
          <w:rFonts w:ascii="Arial" w:hAnsi="Arial" w:cs="Arial"/>
          <w:color w:val="000000" w:themeColor="text1"/>
          <w:sz w:val="22"/>
          <w:szCs w:val="22"/>
        </w:rPr>
        <w:tab/>
      </w:r>
      <w:r w:rsidRPr="00B265F5">
        <w:rPr>
          <w:rFonts w:ascii="Arial" w:hAnsi="Arial" w:cs="Arial"/>
          <w:color w:val="000000" w:themeColor="text1"/>
          <w:sz w:val="22"/>
          <w:szCs w:val="22"/>
        </w:rPr>
        <w:tab/>
      </w:r>
      <w:r w:rsidRPr="00B265F5">
        <w:rPr>
          <w:rFonts w:ascii="Arial" w:hAnsi="Arial" w:cs="Arial"/>
          <w:color w:val="000000" w:themeColor="text1"/>
          <w:sz w:val="22"/>
          <w:szCs w:val="22"/>
        </w:rPr>
        <w:tab/>
      </w:r>
      <w:r>
        <w:rPr>
          <w:sz w:val="20"/>
          <w:szCs w:val="20"/>
        </w:rPr>
        <w:tab/>
      </w:r>
      <w:r>
        <w:rPr>
          <w:sz w:val="20"/>
          <w:szCs w:val="20"/>
        </w:rPr>
        <w:tab/>
      </w:r>
    </w:p>
    <w:p w14:paraId="3D23E019" w14:textId="77777777" w:rsidR="00E6319C" w:rsidRDefault="00E6319C" w:rsidP="00E6319C">
      <w:pPr>
        <w:tabs>
          <w:tab w:val="left" w:pos="6506"/>
          <w:tab w:val="left" w:pos="7146"/>
          <w:tab w:val="left" w:pos="7786"/>
          <w:tab w:val="left" w:pos="8427"/>
          <w:tab w:val="left" w:pos="8988"/>
          <w:tab w:val="left" w:pos="9549"/>
        </w:tabs>
        <w:ind w:left="70"/>
        <w:jc w:val="both"/>
        <w:rPr>
          <w:sz w:val="20"/>
          <w:szCs w:val="20"/>
        </w:rPr>
      </w:pPr>
      <w:r w:rsidRPr="00B265F5">
        <w:rPr>
          <w:rFonts w:ascii="Arial" w:hAnsi="Arial" w:cs="Arial"/>
          <w:b/>
          <w:bCs/>
          <w:color w:val="000000" w:themeColor="text1"/>
          <w:sz w:val="22"/>
          <w:szCs w:val="22"/>
        </w:rPr>
        <w:t>Día 6 Puerto Varas - Centro de Esquí y Montaña Volcán Osorno (B)</w:t>
      </w:r>
      <w:r w:rsidRPr="00B265F5">
        <w:rPr>
          <w:rFonts w:ascii="Arial" w:hAnsi="Arial" w:cs="Arial"/>
          <w:b/>
          <w:bCs/>
          <w:color w:val="000000" w:themeColor="text1"/>
          <w:sz w:val="22"/>
          <w:szCs w:val="22"/>
        </w:rPr>
        <w:tab/>
      </w:r>
      <w:r>
        <w:rPr>
          <w:rFonts w:ascii="Calibri" w:hAnsi="Calibri" w:cs="Calibri"/>
          <w:b/>
          <w:bCs/>
          <w:color w:val="38761D"/>
        </w:rPr>
        <w:tab/>
      </w:r>
    </w:p>
    <w:p w14:paraId="14D8A28A" w14:textId="732072BB" w:rsidR="00E061DC" w:rsidRPr="00E061DC" w:rsidRDefault="00E061DC" w:rsidP="00E061DC">
      <w:pPr>
        <w:jc w:val="both"/>
        <w:rPr>
          <w:rFonts w:ascii="Arial" w:hAnsi="Arial" w:cs="Arial"/>
          <w:color w:val="000000"/>
          <w:sz w:val="22"/>
          <w:szCs w:val="22"/>
          <w:lang w:val="es-CO" w:eastAsia="es-CO"/>
        </w:rPr>
      </w:pPr>
      <w:r w:rsidRPr="00E061DC">
        <w:rPr>
          <w:rFonts w:ascii="Arial" w:hAnsi="Arial" w:cs="Arial"/>
          <w:color w:val="000000"/>
          <w:sz w:val="22"/>
          <w:szCs w:val="22"/>
        </w:rPr>
        <w:t xml:space="preserve">Desayuno en el hotel. Iniciaremos nuestra excursión desde Puerto Varas - la "ciudad de las Rosas” - hacia el Volcán Osorno, bordeando el Lago Llanquihue. Disfrutaremos de una hermosa postal con los volcanes nevados de fondo, hasta llegar al sector de Ensenada, desde donde iniciaremos el ascenso al Centro de </w:t>
      </w:r>
      <w:proofErr w:type="spellStart"/>
      <w:r w:rsidRPr="00E061DC">
        <w:rPr>
          <w:rFonts w:ascii="Arial" w:hAnsi="Arial" w:cs="Arial"/>
          <w:color w:val="000000"/>
          <w:sz w:val="22"/>
          <w:szCs w:val="22"/>
        </w:rPr>
        <w:t>Ski</w:t>
      </w:r>
      <w:proofErr w:type="spellEnd"/>
      <w:r w:rsidRPr="00E061DC">
        <w:rPr>
          <w:rFonts w:ascii="Arial" w:hAnsi="Arial" w:cs="Arial"/>
          <w:color w:val="000000"/>
          <w:sz w:val="22"/>
          <w:szCs w:val="22"/>
        </w:rPr>
        <w:t xml:space="preserve"> y Montaña Volcán Osorno, ubicado a 1.240 metros de altitud. Allí estaremos alrededor de una hora donde podremos disfrutar del paisaje, tomar fotografías, apreciar una inigualable vista a la cumbre de los volcanes con sus glaciares de nieves eternas, el Lago Llanquihue y el Océano Pacífico. Opcionalmente es posible tomar el telesilla (no incluido) para ascender a la Estación Primavera o la Estación Glaciar, a los 1.450 y 1.750 metros de altitud respectivamente, para disfrutar de una maravillosa e impresionante vista del Lago Llanquihue. Retorno al hotel.</w:t>
      </w:r>
    </w:p>
    <w:p w14:paraId="7DE352FE" w14:textId="123E11BA" w:rsidR="00E6319C" w:rsidRDefault="00E6319C" w:rsidP="00E6319C">
      <w:pPr>
        <w:tabs>
          <w:tab w:val="left" w:pos="6506"/>
          <w:tab w:val="left" w:pos="7146"/>
          <w:tab w:val="left" w:pos="7786"/>
          <w:tab w:val="left" w:pos="8427"/>
          <w:tab w:val="left" w:pos="8988"/>
          <w:tab w:val="left" w:pos="9549"/>
        </w:tabs>
        <w:ind w:left="70"/>
        <w:jc w:val="both"/>
        <w:rPr>
          <w:sz w:val="20"/>
          <w:szCs w:val="20"/>
        </w:rPr>
      </w:pPr>
      <w:r w:rsidRPr="00B265F5">
        <w:rPr>
          <w:rFonts w:ascii="Arial" w:hAnsi="Arial" w:cs="Arial"/>
          <w:color w:val="000000" w:themeColor="text1"/>
          <w:sz w:val="22"/>
          <w:szCs w:val="22"/>
        </w:rPr>
        <w:tab/>
      </w:r>
      <w:r>
        <w:rPr>
          <w:rFonts w:ascii="Calibri" w:hAnsi="Calibri" w:cs="Calibri"/>
          <w:color w:val="00000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3F299EC" w14:textId="77777777" w:rsidR="00E6319C" w:rsidRDefault="00E6319C" w:rsidP="00E6319C">
      <w:pPr>
        <w:tabs>
          <w:tab w:val="left" w:pos="5225"/>
          <w:tab w:val="left" w:pos="5865"/>
          <w:tab w:val="left" w:pos="6506"/>
          <w:tab w:val="left" w:pos="7146"/>
          <w:tab w:val="left" w:pos="7786"/>
          <w:tab w:val="left" w:pos="8427"/>
          <w:tab w:val="left" w:pos="8988"/>
          <w:tab w:val="left" w:pos="9549"/>
        </w:tabs>
        <w:ind w:left="70"/>
        <w:jc w:val="both"/>
        <w:rPr>
          <w:sz w:val="20"/>
          <w:szCs w:val="20"/>
        </w:rPr>
      </w:pPr>
      <w:r w:rsidRPr="00B265F5">
        <w:rPr>
          <w:rFonts w:ascii="Arial" w:hAnsi="Arial" w:cs="Arial"/>
          <w:b/>
          <w:bCs/>
          <w:color w:val="000000" w:themeColor="text1"/>
          <w:sz w:val="22"/>
          <w:szCs w:val="22"/>
        </w:rPr>
        <w:t xml:space="preserve">Día 7 Puerto Varas - </w:t>
      </w:r>
      <w:proofErr w:type="spellStart"/>
      <w:r w:rsidRPr="00B265F5">
        <w:rPr>
          <w:rFonts w:ascii="Arial" w:hAnsi="Arial" w:cs="Arial"/>
          <w:b/>
          <w:bCs/>
          <w:color w:val="000000" w:themeColor="text1"/>
          <w:sz w:val="22"/>
          <w:szCs w:val="22"/>
        </w:rPr>
        <w:t>Petrohué</w:t>
      </w:r>
      <w:proofErr w:type="spellEnd"/>
      <w:r w:rsidRPr="00B265F5">
        <w:rPr>
          <w:rFonts w:ascii="Arial" w:hAnsi="Arial" w:cs="Arial"/>
          <w:b/>
          <w:bCs/>
          <w:color w:val="000000" w:themeColor="text1"/>
          <w:sz w:val="22"/>
          <w:szCs w:val="22"/>
        </w:rPr>
        <w:t xml:space="preserve"> - </w:t>
      </w:r>
      <w:proofErr w:type="spellStart"/>
      <w:r w:rsidRPr="00B265F5">
        <w:rPr>
          <w:rFonts w:ascii="Arial" w:hAnsi="Arial" w:cs="Arial"/>
          <w:b/>
          <w:bCs/>
          <w:color w:val="000000" w:themeColor="text1"/>
          <w:sz w:val="22"/>
          <w:szCs w:val="22"/>
        </w:rPr>
        <w:t>Peulla</w:t>
      </w:r>
      <w:proofErr w:type="spellEnd"/>
      <w:r w:rsidRPr="00B265F5">
        <w:rPr>
          <w:rFonts w:ascii="Arial" w:hAnsi="Arial" w:cs="Arial"/>
          <w:b/>
          <w:bCs/>
          <w:color w:val="000000" w:themeColor="text1"/>
          <w:sz w:val="22"/>
          <w:szCs w:val="22"/>
        </w:rPr>
        <w:t xml:space="preserve"> - Puerto Varas (B)</w:t>
      </w:r>
      <w:r w:rsidRPr="00B265F5">
        <w:rPr>
          <w:rFonts w:ascii="Arial" w:hAnsi="Arial" w:cs="Arial"/>
          <w:b/>
          <w:bCs/>
          <w:color w:val="000000" w:themeColor="text1"/>
          <w:sz w:val="22"/>
          <w:szCs w:val="22"/>
        </w:rPr>
        <w:tab/>
      </w:r>
      <w:r>
        <w:rPr>
          <w:rFonts w:ascii="Calibri" w:hAnsi="Calibri" w:cs="Calibri"/>
          <w:b/>
          <w:bCs/>
          <w:color w:val="38761D"/>
        </w:rPr>
        <w:tab/>
      </w:r>
      <w:r>
        <w:rPr>
          <w:sz w:val="20"/>
          <w:szCs w:val="20"/>
        </w:rPr>
        <w:tab/>
      </w:r>
    </w:p>
    <w:p w14:paraId="1BA3D5BE" w14:textId="062F4AAC" w:rsidR="00E061DC" w:rsidRPr="00E061DC" w:rsidRDefault="00E061DC" w:rsidP="00E061DC">
      <w:pPr>
        <w:jc w:val="both"/>
        <w:rPr>
          <w:rFonts w:ascii="Arial" w:hAnsi="Arial" w:cs="Arial"/>
          <w:color w:val="000000"/>
          <w:sz w:val="22"/>
          <w:szCs w:val="22"/>
          <w:lang w:val="es-CO" w:eastAsia="es-CO"/>
        </w:rPr>
      </w:pPr>
      <w:r w:rsidRPr="00E061DC">
        <w:rPr>
          <w:rFonts w:ascii="Arial" w:hAnsi="Arial" w:cs="Arial"/>
          <w:color w:val="000000"/>
          <w:sz w:val="22"/>
          <w:szCs w:val="22"/>
        </w:rPr>
        <w:t xml:space="preserve">Desayuno en el hotel. Salimos de Puerto Varas en bus hacia </w:t>
      </w:r>
      <w:proofErr w:type="spellStart"/>
      <w:r w:rsidRPr="00E061DC">
        <w:rPr>
          <w:rFonts w:ascii="Arial" w:hAnsi="Arial" w:cs="Arial"/>
          <w:color w:val="000000"/>
          <w:sz w:val="22"/>
          <w:szCs w:val="22"/>
        </w:rPr>
        <w:t>Petrohué</w:t>
      </w:r>
      <w:proofErr w:type="spellEnd"/>
      <w:r w:rsidRPr="00E061DC">
        <w:rPr>
          <w:rFonts w:ascii="Arial" w:hAnsi="Arial" w:cs="Arial"/>
          <w:color w:val="000000"/>
          <w:sz w:val="22"/>
          <w:szCs w:val="22"/>
        </w:rPr>
        <w:t xml:space="preserve">, bordeando el Lago Llanquihue. Imponentes vistas de los Volcanes Osorno y Calbuco dominan todo el paisaje. Ingresaremos al Parque Nacional Vicente Pérez Rosales, visitaremos durante aproximadamente 30 minutos los Saltos del </w:t>
      </w:r>
      <w:proofErr w:type="spellStart"/>
      <w:r w:rsidRPr="00E061DC">
        <w:rPr>
          <w:rFonts w:ascii="Arial" w:hAnsi="Arial" w:cs="Arial"/>
          <w:color w:val="000000"/>
          <w:sz w:val="22"/>
          <w:szCs w:val="22"/>
        </w:rPr>
        <w:t>Petrohué</w:t>
      </w:r>
      <w:proofErr w:type="spellEnd"/>
      <w:r w:rsidRPr="00E061DC">
        <w:rPr>
          <w:rFonts w:ascii="Arial" w:hAnsi="Arial" w:cs="Arial"/>
          <w:color w:val="000000"/>
          <w:sz w:val="22"/>
          <w:szCs w:val="22"/>
        </w:rPr>
        <w:t xml:space="preserve"> y observaremos las caprichosas formas de roca volcánica con caídas de aguas color verde esmeralda. Llegaremos a Puerto </w:t>
      </w:r>
      <w:proofErr w:type="spellStart"/>
      <w:r w:rsidRPr="00E061DC">
        <w:rPr>
          <w:rFonts w:ascii="Arial" w:hAnsi="Arial" w:cs="Arial"/>
          <w:color w:val="000000"/>
          <w:sz w:val="22"/>
          <w:szCs w:val="22"/>
        </w:rPr>
        <w:t>Petrohué</w:t>
      </w:r>
      <w:proofErr w:type="spellEnd"/>
      <w:r w:rsidRPr="00E061DC">
        <w:rPr>
          <w:rFonts w:ascii="Arial" w:hAnsi="Arial" w:cs="Arial"/>
          <w:color w:val="000000"/>
          <w:sz w:val="22"/>
          <w:szCs w:val="22"/>
        </w:rPr>
        <w:t xml:space="preserve"> y zarparemos hacia Villa </w:t>
      </w:r>
      <w:proofErr w:type="spellStart"/>
      <w:r w:rsidRPr="00E061DC">
        <w:rPr>
          <w:rFonts w:ascii="Arial" w:hAnsi="Arial" w:cs="Arial"/>
          <w:color w:val="000000"/>
          <w:sz w:val="22"/>
          <w:szCs w:val="22"/>
        </w:rPr>
        <w:t>Peulla</w:t>
      </w:r>
      <w:proofErr w:type="spellEnd"/>
      <w:r w:rsidRPr="00E061DC">
        <w:rPr>
          <w:rFonts w:ascii="Arial" w:hAnsi="Arial" w:cs="Arial"/>
          <w:color w:val="000000"/>
          <w:sz w:val="22"/>
          <w:szCs w:val="22"/>
        </w:rPr>
        <w:t xml:space="preserve">, navegando el Lago Todos los Santos. Si el clima lo permite, nuevas vistas del Volcán Osorno, Volcán Puntiagudo y el Cerro Tronador nos sorprenderán. Llegada a </w:t>
      </w:r>
      <w:proofErr w:type="spellStart"/>
      <w:r w:rsidRPr="00E061DC">
        <w:rPr>
          <w:rFonts w:ascii="Arial" w:hAnsi="Arial" w:cs="Arial"/>
          <w:color w:val="000000"/>
          <w:sz w:val="22"/>
          <w:szCs w:val="22"/>
        </w:rPr>
        <w:t>Peulla</w:t>
      </w:r>
      <w:proofErr w:type="spellEnd"/>
      <w:r w:rsidRPr="00E061DC">
        <w:rPr>
          <w:rFonts w:ascii="Arial" w:hAnsi="Arial" w:cs="Arial"/>
          <w:color w:val="000000"/>
          <w:sz w:val="22"/>
          <w:szCs w:val="22"/>
        </w:rPr>
        <w:t xml:space="preserve"> al medio día, villa ecológica paraíso de los amantes de la naturaleza. Almuerzo (opcional con costo adicional). Tendremos la tarde libre para disfrutar de excursiones como </w:t>
      </w:r>
      <w:proofErr w:type="spellStart"/>
      <w:r w:rsidRPr="00E061DC">
        <w:rPr>
          <w:rFonts w:ascii="Arial" w:hAnsi="Arial" w:cs="Arial"/>
          <w:color w:val="000000"/>
          <w:sz w:val="22"/>
          <w:szCs w:val="22"/>
        </w:rPr>
        <w:t>canopy</w:t>
      </w:r>
      <w:proofErr w:type="spellEnd"/>
      <w:r w:rsidRPr="00E061DC">
        <w:rPr>
          <w:rFonts w:ascii="Arial" w:hAnsi="Arial" w:cs="Arial"/>
          <w:color w:val="000000"/>
          <w:sz w:val="22"/>
          <w:szCs w:val="22"/>
        </w:rPr>
        <w:t>, cabalgatas, safari 4x4 (opcional con costo adicional). Regreso a Puerto Varas.</w:t>
      </w:r>
    </w:p>
    <w:p w14:paraId="6BF4C902" w14:textId="3EDE72D5" w:rsidR="00E6319C" w:rsidRDefault="00E6319C" w:rsidP="00E6319C">
      <w:pPr>
        <w:tabs>
          <w:tab w:val="left" w:pos="5225"/>
          <w:tab w:val="left" w:pos="5865"/>
          <w:tab w:val="left" w:pos="6506"/>
          <w:tab w:val="left" w:pos="7146"/>
          <w:tab w:val="left" w:pos="7786"/>
          <w:tab w:val="left" w:pos="8427"/>
          <w:tab w:val="left" w:pos="8988"/>
          <w:tab w:val="left" w:pos="9549"/>
        </w:tabs>
        <w:ind w:left="70"/>
        <w:jc w:val="both"/>
        <w:rPr>
          <w:sz w:val="20"/>
          <w:szCs w:val="20"/>
        </w:rPr>
      </w:pPr>
      <w:r w:rsidRPr="00B265F5">
        <w:rPr>
          <w:rFonts w:ascii="Arial" w:hAnsi="Arial" w:cs="Arial"/>
          <w:color w:val="000000" w:themeColor="text1"/>
          <w:sz w:val="22"/>
          <w:szCs w:val="22"/>
        </w:rPr>
        <w:tab/>
      </w:r>
      <w:r>
        <w:rPr>
          <w:rFonts w:ascii="Calibri" w:hAnsi="Calibri" w:cs="Calibri"/>
          <w:color w:val="000000"/>
        </w:rPr>
        <w:tab/>
      </w:r>
    </w:p>
    <w:p w14:paraId="1EC12C17" w14:textId="77777777" w:rsidR="00E061DC" w:rsidRDefault="00E6319C" w:rsidP="00E061DC">
      <w:pPr>
        <w:tabs>
          <w:tab w:val="left" w:pos="1976"/>
          <w:tab w:val="left" w:pos="3850"/>
          <w:tab w:val="left" w:pos="4538"/>
          <w:tab w:val="left" w:pos="5225"/>
          <w:tab w:val="left" w:pos="5865"/>
          <w:tab w:val="left" w:pos="6506"/>
          <w:tab w:val="left" w:pos="7146"/>
          <w:tab w:val="left" w:pos="7786"/>
          <w:tab w:val="left" w:pos="8427"/>
          <w:tab w:val="left" w:pos="8988"/>
          <w:tab w:val="left" w:pos="9549"/>
        </w:tabs>
        <w:ind w:left="70"/>
        <w:jc w:val="both"/>
        <w:rPr>
          <w:sz w:val="20"/>
          <w:szCs w:val="20"/>
        </w:rPr>
      </w:pPr>
      <w:r>
        <w:rPr>
          <w:sz w:val="20"/>
          <w:szCs w:val="20"/>
        </w:rPr>
        <w:tab/>
      </w:r>
    </w:p>
    <w:p w14:paraId="20C077EA" w14:textId="5A698FDE" w:rsidR="000C1BDB" w:rsidRDefault="00E6319C" w:rsidP="00E061DC">
      <w:pPr>
        <w:tabs>
          <w:tab w:val="left" w:pos="1976"/>
          <w:tab w:val="left" w:pos="3850"/>
          <w:tab w:val="left" w:pos="4538"/>
          <w:tab w:val="left" w:pos="5225"/>
          <w:tab w:val="left" w:pos="5865"/>
          <w:tab w:val="left" w:pos="6506"/>
          <w:tab w:val="left" w:pos="7146"/>
          <w:tab w:val="left" w:pos="7786"/>
          <w:tab w:val="left" w:pos="8427"/>
          <w:tab w:val="left" w:pos="8988"/>
          <w:tab w:val="left" w:pos="9549"/>
        </w:tabs>
        <w:ind w:left="70"/>
        <w:jc w:val="both"/>
        <w:rPr>
          <w:sz w:val="20"/>
          <w:szCs w:val="20"/>
        </w:rPr>
      </w:pPr>
      <w:r w:rsidRPr="00B265F5">
        <w:rPr>
          <w:rFonts w:ascii="Arial" w:hAnsi="Arial" w:cs="Arial"/>
          <w:b/>
          <w:bCs/>
          <w:color w:val="000000" w:themeColor="text1"/>
          <w:sz w:val="22"/>
          <w:szCs w:val="22"/>
        </w:rPr>
        <w:t>Día 8 Puerto Varas (B)</w:t>
      </w:r>
      <w:r w:rsidRPr="00B265F5">
        <w:rPr>
          <w:rFonts w:ascii="Arial" w:hAnsi="Arial" w:cs="Arial"/>
          <w:b/>
          <w:bCs/>
          <w:color w:val="000000" w:themeColor="text1"/>
          <w:sz w:val="22"/>
          <w:szCs w:val="22"/>
        </w:rPr>
        <w:tab/>
      </w:r>
      <w:r w:rsidRPr="00B265F5">
        <w:rPr>
          <w:rFonts w:ascii="Arial" w:hAnsi="Arial" w:cs="Arial"/>
          <w:b/>
          <w:bCs/>
          <w:color w:val="000000" w:themeColor="text1"/>
          <w:sz w:val="22"/>
          <w:szCs w:val="22"/>
        </w:rPr>
        <w:tab/>
      </w:r>
      <w:r>
        <w:rPr>
          <w:sz w:val="20"/>
          <w:szCs w:val="20"/>
        </w:rPr>
        <w:tab/>
      </w:r>
      <w:r>
        <w:rPr>
          <w:sz w:val="20"/>
          <w:szCs w:val="20"/>
        </w:rPr>
        <w:tab/>
      </w:r>
      <w:r>
        <w:rPr>
          <w:sz w:val="20"/>
          <w:szCs w:val="20"/>
        </w:rPr>
        <w:tab/>
      </w:r>
    </w:p>
    <w:p w14:paraId="3621C605" w14:textId="2D54940D" w:rsidR="00E6319C" w:rsidRDefault="00E6319C" w:rsidP="000C1BDB">
      <w:pPr>
        <w:tabs>
          <w:tab w:val="left" w:pos="4538"/>
          <w:tab w:val="left" w:pos="5225"/>
          <w:tab w:val="left" w:pos="5865"/>
          <w:tab w:val="left" w:pos="6506"/>
          <w:tab w:val="left" w:pos="7146"/>
          <w:tab w:val="left" w:pos="7786"/>
          <w:tab w:val="left" w:pos="8427"/>
          <w:tab w:val="left" w:pos="8988"/>
          <w:tab w:val="left" w:pos="9549"/>
        </w:tabs>
        <w:ind w:left="70"/>
        <w:jc w:val="both"/>
        <w:rPr>
          <w:sz w:val="20"/>
          <w:szCs w:val="20"/>
        </w:rPr>
      </w:pPr>
      <w:r w:rsidRPr="00B265F5">
        <w:rPr>
          <w:rFonts w:ascii="Arial" w:hAnsi="Arial" w:cs="Arial"/>
          <w:color w:val="000000" w:themeColor="text1"/>
          <w:sz w:val="22"/>
          <w:szCs w:val="22"/>
        </w:rPr>
        <w:t>Desayuno en el hotel. Día libre a disposición de los pasajeros. Alojamiento.</w:t>
      </w:r>
      <w:r w:rsidRPr="00B265F5">
        <w:rPr>
          <w:rFonts w:ascii="Arial" w:hAnsi="Arial" w:cs="Arial"/>
          <w:color w:val="000000" w:themeColor="text1"/>
          <w:sz w:val="22"/>
          <w:szCs w:val="22"/>
        </w:rPr>
        <w:tab/>
      </w:r>
      <w:r>
        <w:rPr>
          <w:rFonts w:ascii="Calibri" w:hAnsi="Calibri" w:cs="Calibri"/>
          <w:color w:val="00000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3120792" w14:textId="77777777" w:rsidR="00E6319C" w:rsidRDefault="00E6319C" w:rsidP="00E6319C">
      <w:pPr>
        <w:tabs>
          <w:tab w:val="left" w:pos="5225"/>
          <w:tab w:val="left" w:pos="5865"/>
          <w:tab w:val="left" w:pos="6506"/>
          <w:tab w:val="left" w:pos="7146"/>
          <w:tab w:val="left" w:pos="7786"/>
          <w:tab w:val="left" w:pos="8427"/>
          <w:tab w:val="left" w:pos="8988"/>
          <w:tab w:val="left" w:pos="9549"/>
        </w:tabs>
        <w:ind w:left="70"/>
        <w:jc w:val="both"/>
        <w:rPr>
          <w:sz w:val="20"/>
          <w:szCs w:val="20"/>
        </w:rPr>
      </w:pPr>
      <w:r w:rsidRPr="00B265F5">
        <w:rPr>
          <w:rFonts w:ascii="Arial" w:hAnsi="Arial" w:cs="Arial"/>
          <w:b/>
          <w:bCs/>
          <w:color w:val="000000" w:themeColor="text1"/>
          <w:sz w:val="22"/>
          <w:szCs w:val="22"/>
        </w:rPr>
        <w:t>Día 9 Puerto Varas - Puerto Montt - Santiago (B)</w:t>
      </w:r>
      <w:r w:rsidRPr="00B265F5">
        <w:rPr>
          <w:rFonts w:ascii="Arial" w:hAnsi="Arial" w:cs="Arial"/>
          <w:b/>
          <w:bCs/>
          <w:color w:val="000000" w:themeColor="text1"/>
          <w:sz w:val="22"/>
          <w:szCs w:val="22"/>
        </w:rPr>
        <w:tab/>
      </w:r>
      <w:r w:rsidRPr="00B265F5">
        <w:rPr>
          <w:rFonts w:ascii="Arial" w:hAnsi="Arial" w:cs="Arial"/>
          <w:b/>
          <w:bCs/>
          <w:color w:val="000000" w:themeColor="text1"/>
          <w:sz w:val="22"/>
          <w:szCs w:val="22"/>
        </w:rPr>
        <w:tab/>
      </w:r>
      <w:r>
        <w:rPr>
          <w:sz w:val="20"/>
          <w:szCs w:val="20"/>
        </w:rPr>
        <w:tab/>
      </w:r>
      <w:r>
        <w:rPr>
          <w:sz w:val="20"/>
          <w:szCs w:val="20"/>
        </w:rPr>
        <w:tab/>
      </w:r>
      <w:r>
        <w:rPr>
          <w:sz w:val="20"/>
          <w:szCs w:val="20"/>
        </w:rPr>
        <w:tab/>
      </w:r>
    </w:p>
    <w:p w14:paraId="35640EA1" w14:textId="53CC2F39" w:rsidR="00E6319C" w:rsidRDefault="00E6319C" w:rsidP="00E6319C">
      <w:pPr>
        <w:tabs>
          <w:tab w:val="left" w:pos="5225"/>
          <w:tab w:val="left" w:pos="5865"/>
          <w:tab w:val="left" w:pos="6506"/>
          <w:tab w:val="left" w:pos="7146"/>
          <w:tab w:val="left" w:pos="7786"/>
          <w:tab w:val="left" w:pos="8427"/>
          <w:tab w:val="left" w:pos="8988"/>
          <w:tab w:val="left" w:pos="9549"/>
        </w:tabs>
        <w:ind w:left="70"/>
        <w:jc w:val="both"/>
        <w:rPr>
          <w:sz w:val="20"/>
          <w:szCs w:val="20"/>
        </w:rPr>
      </w:pPr>
      <w:r w:rsidRPr="00B265F5">
        <w:rPr>
          <w:rFonts w:ascii="Arial" w:hAnsi="Arial" w:cs="Arial"/>
          <w:color w:val="000000" w:themeColor="text1"/>
          <w:sz w:val="22"/>
          <w:szCs w:val="22"/>
        </w:rPr>
        <w:t>Desayuno en el hotel. En hora oportuna, traslado al aeropuerto para embarcar con destino a la ciudad de Santiago. Llegada al</w:t>
      </w:r>
      <w:r>
        <w:rPr>
          <w:rFonts w:ascii="Arial" w:hAnsi="Arial" w:cs="Arial"/>
          <w:color w:val="000000" w:themeColor="text1"/>
          <w:sz w:val="22"/>
          <w:szCs w:val="22"/>
        </w:rPr>
        <w:t xml:space="preserve"> </w:t>
      </w:r>
      <w:r w:rsidRPr="00B265F5">
        <w:rPr>
          <w:rFonts w:ascii="Arial" w:hAnsi="Arial" w:cs="Arial"/>
          <w:color w:val="000000" w:themeColor="text1"/>
          <w:sz w:val="22"/>
          <w:szCs w:val="22"/>
        </w:rPr>
        <w:t xml:space="preserve">aeropuerto de Santiago, asistencia y traslado al hotel. </w:t>
      </w:r>
      <w:r w:rsidRPr="00B265F5">
        <w:rPr>
          <w:rFonts w:ascii="Arial" w:hAnsi="Arial" w:cs="Arial"/>
          <w:color w:val="000000" w:themeColor="text1"/>
          <w:sz w:val="22"/>
          <w:szCs w:val="22"/>
        </w:rPr>
        <w:lastRenderedPageBreak/>
        <w:t>Alojamiento.</w:t>
      </w:r>
      <w:r w:rsidRPr="00B265F5">
        <w:rPr>
          <w:rFonts w:ascii="Arial" w:hAnsi="Arial" w:cs="Arial"/>
          <w:color w:val="000000" w:themeColor="text1"/>
          <w:sz w:val="22"/>
          <w:szCs w:val="22"/>
        </w:rPr>
        <w:tab/>
      </w:r>
      <w:r>
        <w:rPr>
          <w:rFonts w:ascii="Calibri" w:hAnsi="Calibri" w:cs="Calibri"/>
          <w:color w:val="00000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B0B1D43" w14:textId="77777777" w:rsidR="00E6319C" w:rsidRDefault="00E6319C" w:rsidP="004F4014">
      <w:pPr>
        <w:tabs>
          <w:tab w:val="left" w:pos="1976"/>
          <w:tab w:val="left" w:pos="3850"/>
          <w:tab w:val="left" w:pos="4538"/>
          <w:tab w:val="left" w:pos="5225"/>
          <w:tab w:val="left" w:pos="5865"/>
          <w:tab w:val="left" w:pos="6506"/>
          <w:tab w:val="left" w:pos="7146"/>
          <w:tab w:val="left" w:pos="7786"/>
          <w:tab w:val="left" w:pos="8427"/>
          <w:tab w:val="left" w:pos="8988"/>
          <w:tab w:val="left" w:pos="9549"/>
        </w:tabs>
        <w:rPr>
          <w:sz w:val="20"/>
          <w:szCs w:val="20"/>
        </w:rPr>
      </w:pPr>
      <w:r w:rsidRPr="00B265F5">
        <w:rPr>
          <w:rFonts w:ascii="Arial" w:hAnsi="Arial" w:cs="Arial"/>
          <w:b/>
          <w:bCs/>
          <w:color w:val="000000" w:themeColor="text1"/>
          <w:sz w:val="22"/>
          <w:szCs w:val="22"/>
        </w:rPr>
        <w:t>Día 10 Santiago (B)</w:t>
      </w:r>
      <w:r w:rsidRPr="00B265F5">
        <w:rPr>
          <w:rFonts w:ascii="Arial" w:hAnsi="Arial" w:cs="Arial"/>
          <w:b/>
          <w:bCs/>
          <w:color w:val="000000" w:themeColor="text1"/>
          <w:sz w:val="22"/>
          <w:szCs w:val="22"/>
        </w:rPr>
        <w:tab/>
      </w:r>
      <w:r w:rsidRPr="00B265F5">
        <w:rPr>
          <w:rFonts w:ascii="Arial" w:hAnsi="Arial" w:cs="Arial"/>
          <w:b/>
          <w:bCs/>
          <w:color w:val="000000" w:themeColor="text1"/>
          <w:sz w:val="22"/>
          <w:szCs w:val="22"/>
        </w:rPr>
        <w:tab/>
      </w:r>
      <w:r w:rsidRPr="00B265F5">
        <w:rPr>
          <w:rFonts w:ascii="Arial" w:hAnsi="Arial" w:cs="Arial"/>
          <w:color w:val="000000" w:themeColor="text1"/>
          <w:sz w:val="22"/>
          <w:szCs w:val="22"/>
        </w:rPr>
        <w:tab/>
      </w:r>
      <w:r>
        <w:rPr>
          <w:sz w:val="20"/>
          <w:szCs w:val="20"/>
        </w:rPr>
        <w:tab/>
      </w:r>
      <w:r>
        <w:rPr>
          <w:sz w:val="20"/>
          <w:szCs w:val="20"/>
        </w:rPr>
        <w:tab/>
      </w:r>
      <w:r>
        <w:rPr>
          <w:sz w:val="20"/>
          <w:szCs w:val="20"/>
        </w:rPr>
        <w:tab/>
      </w:r>
      <w:r>
        <w:rPr>
          <w:sz w:val="20"/>
          <w:szCs w:val="20"/>
        </w:rPr>
        <w:tab/>
      </w:r>
    </w:p>
    <w:p w14:paraId="2B95511C" w14:textId="246E7559" w:rsidR="00A158DB" w:rsidRPr="00E6319C" w:rsidRDefault="00E6319C" w:rsidP="00E6319C">
      <w:pPr>
        <w:tabs>
          <w:tab w:val="left" w:pos="1976"/>
          <w:tab w:val="left" w:pos="3850"/>
          <w:tab w:val="left" w:pos="4538"/>
          <w:tab w:val="left" w:pos="5225"/>
          <w:tab w:val="left" w:pos="5865"/>
          <w:tab w:val="left" w:pos="6506"/>
          <w:tab w:val="left" w:pos="7146"/>
          <w:tab w:val="left" w:pos="7786"/>
          <w:tab w:val="left" w:pos="8427"/>
          <w:tab w:val="left" w:pos="8988"/>
          <w:tab w:val="left" w:pos="9549"/>
        </w:tabs>
        <w:ind w:left="70"/>
        <w:rPr>
          <w:sz w:val="20"/>
          <w:szCs w:val="20"/>
        </w:rPr>
      </w:pPr>
      <w:r w:rsidRPr="00B265F5">
        <w:rPr>
          <w:rFonts w:ascii="Arial" w:hAnsi="Arial" w:cs="Arial"/>
          <w:color w:val="000000" w:themeColor="text1"/>
          <w:sz w:val="22"/>
          <w:szCs w:val="22"/>
        </w:rPr>
        <w:t>Desayuno en el hotel. Traslado desde el hotel al aeropuerto.</w:t>
      </w:r>
      <w:r w:rsidRPr="00B265F5">
        <w:rPr>
          <w:rFonts w:ascii="Arial" w:hAnsi="Arial" w:cs="Arial"/>
          <w:color w:val="000000" w:themeColor="text1"/>
          <w:sz w:val="22"/>
          <w:szCs w:val="22"/>
        </w:rPr>
        <w:tab/>
      </w:r>
      <w:r w:rsidRPr="00B265F5">
        <w:rPr>
          <w:rFonts w:ascii="Arial" w:hAnsi="Arial" w:cs="Arial"/>
          <w:color w:val="000000" w:themeColor="text1"/>
          <w:sz w:val="22"/>
          <w:szCs w:val="22"/>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795975B" w14:textId="77777777" w:rsidR="00B265F5" w:rsidRDefault="00B265F5" w:rsidP="00B265F5">
      <w:pPr>
        <w:rPr>
          <w:rFonts w:ascii="Arial" w:hAnsi="Arial" w:cs="Arial"/>
          <w:b/>
          <w:sz w:val="22"/>
          <w:szCs w:val="22"/>
        </w:rPr>
      </w:pPr>
      <w:r>
        <w:rPr>
          <w:rFonts w:ascii="Arial" w:hAnsi="Arial" w:cs="Arial"/>
          <w:b/>
          <w:sz w:val="22"/>
          <w:szCs w:val="22"/>
        </w:rPr>
        <w:t>PRECIO PORCION TERRESTRE POR PERSONA EN DOLARES:</w:t>
      </w:r>
    </w:p>
    <w:tbl>
      <w:tblPr>
        <w:tblStyle w:val="Tablaconcuadrcula"/>
        <w:tblW w:w="9216" w:type="dxa"/>
        <w:tblLook w:val="04A0" w:firstRow="1" w:lastRow="0" w:firstColumn="1" w:lastColumn="0" w:noHBand="0" w:noVBand="1"/>
      </w:tblPr>
      <w:tblGrid>
        <w:gridCol w:w="2888"/>
        <w:gridCol w:w="1345"/>
        <w:gridCol w:w="1187"/>
        <w:gridCol w:w="1015"/>
        <w:gridCol w:w="2781"/>
      </w:tblGrid>
      <w:tr w:rsidR="00B265F5" w14:paraId="26A0D62C" w14:textId="77777777" w:rsidTr="00727835">
        <w:tc>
          <w:tcPr>
            <w:tcW w:w="2888" w:type="dxa"/>
          </w:tcPr>
          <w:p w14:paraId="10DC2074" w14:textId="77777777" w:rsidR="00B265F5" w:rsidRDefault="00B265F5" w:rsidP="00727835">
            <w:pPr>
              <w:rPr>
                <w:rFonts w:ascii="Arial" w:hAnsi="Arial" w:cs="Arial"/>
                <w:b/>
                <w:sz w:val="22"/>
                <w:szCs w:val="22"/>
              </w:rPr>
            </w:pPr>
            <w:r>
              <w:rPr>
                <w:rFonts w:ascii="Arial" w:hAnsi="Arial" w:cs="Arial"/>
                <w:b/>
                <w:sz w:val="22"/>
                <w:szCs w:val="22"/>
              </w:rPr>
              <w:t>Hotel</w:t>
            </w:r>
          </w:p>
        </w:tc>
        <w:tc>
          <w:tcPr>
            <w:tcW w:w="1345" w:type="dxa"/>
          </w:tcPr>
          <w:p w14:paraId="67D5C3ED" w14:textId="77777777" w:rsidR="00B265F5" w:rsidRDefault="00B265F5" w:rsidP="00727835">
            <w:pPr>
              <w:jc w:val="center"/>
              <w:rPr>
                <w:rFonts w:ascii="Arial" w:hAnsi="Arial" w:cs="Arial"/>
                <w:b/>
                <w:sz w:val="22"/>
                <w:szCs w:val="22"/>
              </w:rPr>
            </w:pPr>
            <w:proofErr w:type="spellStart"/>
            <w:r>
              <w:rPr>
                <w:rFonts w:ascii="Arial" w:hAnsi="Arial" w:cs="Arial"/>
                <w:b/>
                <w:sz w:val="22"/>
                <w:szCs w:val="22"/>
              </w:rPr>
              <w:t>Categoria</w:t>
            </w:r>
            <w:proofErr w:type="spellEnd"/>
          </w:p>
        </w:tc>
        <w:tc>
          <w:tcPr>
            <w:tcW w:w="1187" w:type="dxa"/>
          </w:tcPr>
          <w:p w14:paraId="0ECA475F" w14:textId="77777777" w:rsidR="00B265F5" w:rsidRDefault="00B265F5" w:rsidP="00727835">
            <w:pPr>
              <w:jc w:val="center"/>
              <w:rPr>
                <w:rFonts w:ascii="Arial" w:hAnsi="Arial" w:cs="Arial"/>
                <w:b/>
                <w:sz w:val="22"/>
                <w:szCs w:val="22"/>
              </w:rPr>
            </w:pPr>
            <w:r>
              <w:rPr>
                <w:rFonts w:ascii="Arial" w:hAnsi="Arial" w:cs="Arial"/>
                <w:b/>
                <w:sz w:val="22"/>
                <w:szCs w:val="22"/>
              </w:rPr>
              <w:t>Sencilla</w:t>
            </w:r>
          </w:p>
        </w:tc>
        <w:tc>
          <w:tcPr>
            <w:tcW w:w="1015" w:type="dxa"/>
          </w:tcPr>
          <w:p w14:paraId="0120CD0D" w14:textId="77777777" w:rsidR="00B265F5" w:rsidRDefault="00B265F5" w:rsidP="00727835">
            <w:pPr>
              <w:jc w:val="center"/>
              <w:rPr>
                <w:rFonts w:ascii="Arial" w:hAnsi="Arial" w:cs="Arial"/>
                <w:b/>
                <w:sz w:val="22"/>
                <w:szCs w:val="22"/>
              </w:rPr>
            </w:pPr>
            <w:r>
              <w:rPr>
                <w:rFonts w:ascii="Arial" w:hAnsi="Arial" w:cs="Arial"/>
                <w:b/>
                <w:sz w:val="22"/>
                <w:szCs w:val="22"/>
              </w:rPr>
              <w:t>Doble</w:t>
            </w:r>
          </w:p>
        </w:tc>
        <w:tc>
          <w:tcPr>
            <w:tcW w:w="2781" w:type="dxa"/>
          </w:tcPr>
          <w:p w14:paraId="62670E6A" w14:textId="77777777" w:rsidR="00B265F5" w:rsidRDefault="00B265F5" w:rsidP="00727835">
            <w:pPr>
              <w:jc w:val="center"/>
              <w:rPr>
                <w:rFonts w:ascii="Arial" w:hAnsi="Arial" w:cs="Arial"/>
                <w:b/>
                <w:sz w:val="22"/>
                <w:szCs w:val="22"/>
              </w:rPr>
            </w:pPr>
            <w:r>
              <w:rPr>
                <w:rFonts w:ascii="Arial" w:hAnsi="Arial" w:cs="Arial"/>
                <w:b/>
                <w:sz w:val="22"/>
                <w:szCs w:val="22"/>
              </w:rPr>
              <w:t>Validez</w:t>
            </w:r>
          </w:p>
        </w:tc>
      </w:tr>
      <w:tr w:rsidR="00B265F5" w14:paraId="144908DD" w14:textId="77777777" w:rsidTr="00727835">
        <w:tc>
          <w:tcPr>
            <w:tcW w:w="2888" w:type="dxa"/>
          </w:tcPr>
          <w:p w14:paraId="64996F03" w14:textId="77777777" w:rsidR="00B265F5" w:rsidRDefault="002915EE" w:rsidP="00727835">
            <w:pPr>
              <w:rPr>
                <w:rFonts w:ascii="Arial" w:hAnsi="Arial" w:cs="Arial"/>
                <w:sz w:val="22"/>
                <w:szCs w:val="22"/>
              </w:rPr>
            </w:pPr>
            <w:r>
              <w:rPr>
                <w:rFonts w:ascii="Arial" w:hAnsi="Arial" w:cs="Arial"/>
                <w:sz w:val="22"/>
                <w:szCs w:val="22"/>
              </w:rPr>
              <w:t xml:space="preserve">Mr. Hotel </w:t>
            </w:r>
          </w:p>
          <w:p w14:paraId="0C8B4E65" w14:textId="4E3CD535" w:rsidR="002915EE" w:rsidRPr="006B7BFA" w:rsidRDefault="002915EE" w:rsidP="00727835">
            <w:pPr>
              <w:rPr>
                <w:rFonts w:ascii="Arial" w:hAnsi="Arial" w:cs="Arial"/>
                <w:sz w:val="22"/>
                <w:szCs w:val="22"/>
              </w:rPr>
            </w:pPr>
            <w:r>
              <w:rPr>
                <w:rFonts w:ascii="Arial" w:hAnsi="Arial" w:cs="Arial"/>
                <w:sz w:val="22"/>
                <w:szCs w:val="22"/>
              </w:rPr>
              <w:t xml:space="preserve">Park </w:t>
            </w:r>
            <w:proofErr w:type="spellStart"/>
            <w:r>
              <w:rPr>
                <w:rFonts w:ascii="Arial" w:hAnsi="Arial" w:cs="Arial"/>
                <w:sz w:val="22"/>
                <w:szCs w:val="22"/>
              </w:rPr>
              <w:t>Inn</w:t>
            </w:r>
            <w:proofErr w:type="spellEnd"/>
            <w:r>
              <w:rPr>
                <w:rFonts w:ascii="Arial" w:hAnsi="Arial" w:cs="Arial"/>
                <w:sz w:val="22"/>
                <w:szCs w:val="22"/>
              </w:rPr>
              <w:t xml:space="preserve"> </w:t>
            </w:r>
            <w:proofErr w:type="spellStart"/>
            <w:r>
              <w:rPr>
                <w:rFonts w:ascii="Arial" w:hAnsi="Arial" w:cs="Arial"/>
                <w:sz w:val="22"/>
                <w:szCs w:val="22"/>
              </w:rPr>
              <w:t>By</w:t>
            </w:r>
            <w:proofErr w:type="spellEnd"/>
            <w:r>
              <w:rPr>
                <w:rFonts w:ascii="Arial" w:hAnsi="Arial" w:cs="Arial"/>
                <w:sz w:val="22"/>
                <w:szCs w:val="22"/>
              </w:rPr>
              <w:t xml:space="preserve"> Radisson</w:t>
            </w:r>
          </w:p>
        </w:tc>
        <w:tc>
          <w:tcPr>
            <w:tcW w:w="1345" w:type="dxa"/>
          </w:tcPr>
          <w:p w14:paraId="574B22F4" w14:textId="2AB03E37" w:rsidR="00B265F5" w:rsidRPr="006B7BFA" w:rsidRDefault="002915EE" w:rsidP="00727835">
            <w:pPr>
              <w:jc w:val="center"/>
              <w:rPr>
                <w:rFonts w:ascii="Arial" w:hAnsi="Arial" w:cs="Arial"/>
                <w:sz w:val="22"/>
                <w:szCs w:val="22"/>
              </w:rPr>
            </w:pPr>
            <w:r>
              <w:rPr>
                <w:rFonts w:ascii="Arial" w:hAnsi="Arial" w:cs="Arial"/>
                <w:sz w:val="22"/>
                <w:szCs w:val="22"/>
              </w:rPr>
              <w:t>3*</w:t>
            </w:r>
            <w:proofErr w:type="spellStart"/>
            <w:r>
              <w:rPr>
                <w:rFonts w:ascii="Arial" w:hAnsi="Arial" w:cs="Arial"/>
                <w:sz w:val="22"/>
                <w:szCs w:val="22"/>
              </w:rPr>
              <w:t>Sup</w:t>
            </w:r>
            <w:proofErr w:type="spellEnd"/>
            <w:r>
              <w:rPr>
                <w:rFonts w:ascii="Arial" w:hAnsi="Arial" w:cs="Arial"/>
                <w:sz w:val="22"/>
                <w:szCs w:val="22"/>
              </w:rPr>
              <w:t>.</w:t>
            </w:r>
          </w:p>
        </w:tc>
        <w:tc>
          <w:tcPr>
            <w:tcW w:w="1187" w:type="dxa"/>
          </w:tcPr>
          <w:p w14:paraId="1C9B3B2E" w14:textId="77777777" w:rsidR="00B265F5" w:rsidRDefault="00764D3C" w:rsidP="00727835">
            <w:pPr>
              <w:jc w:val="center"/>
              <w:rPr>
                <w:rFonts w:ascii="Arial" w:hAnsi="Arial" w:cs="Arial"/>
                <w:sz w:val="22"/>
                <w:szCs w:val="22"/>
              </w:rPr>
            </w:pPr>
            <w:r>
              <w:rPr>
                <w:rFonts w:ascii="Arial" w:hAnsi="Arial" w:cs="Arial"/>
                <w:sz w:val="22"/>
                <w:szCs w:val="22"/>
              </w:rPr>
              <w:t>2526</w:t>
            </w:r>
          </w:p>
          <w:p w14:paraId="4B9442D2" w14:textId="6DA2D532" w:rsidR="00764D3C" w:rsidRPr="006B7BFA" w:rsidRDefault="00764D3C" w:rsidP="00727835">
            <w:pPr>
              <w:jc w:val="center"/>
              <w:rPr>
                <w:rFonts w:ascii="Arial" w:hAnsi="Arial" w:cs="Arial"/>
                <w:sz w:val="22"/>
                <w:szCs w:val="22"/>
              </w:rPr>
            </w:pPr>
            <w:r>
              <w:rPr>
                <w:rFonts w:ascii="Arial" w:hAnsi="Arial" w:cs="Arial"/>
                <w:sz w:val="22"/>
                <w:szCs w:val="22"/>
              </w:rPr>
              <w:t>2240</w:t>
            </w:r>
          </w:p>
        </w:tc>
        <w:tc>
          <w:tcPr>
            <w:tcW w:w="1015" w:type="dxa"/>
          </w:tcPr>
          <w:p w14:paraId="336F0A11" w14:textId="77777777" w:rsidR="00B265F5" w:rsidRDefault="00764D3C" w:rsidP="00727835">
            <w:pPr>
              <w:jc w:val="center"/>
              <w:rPr>
                <w:rFonts w:ascii="Arial" w:hAnsi="Arial" w:cs="Arial"/>
                <w:sz w:val="22"/>
                <w:szCs w:val="22"/>
              </w:rPr>
            </w:pPr>
            <w:r>
              <w:rPr>
                <w:rFonts w:ascii="Arial" w:hAnsi="Arial" w:cs="Arial"/>
                <w:sz w:val="22"/>
                <w:szCs w:val="22"/>
              </w:rPr>
              <w:t>1441</w:t>
            </w:r>
          </w:p>
          <w:p w14:paraId="63D168CC" w14:textId="710A4A1C" w:rsidR="00764D3C" w:rsidRPr="006B7BFA" w:rsidRDefault="00764D3C" w:rsidP="00727835">
            <w:pPr>
              <w:jc w:val="center"/>
              <w:rPr>
                <w:rFonts w:ascii="Arial" w:hAnsi="Arial" w:cs="Arial"/>
                <w:sz w:val="22"/>
                <w:szCs w:val="22"/>
              </w:rPr>
            </w:pPr>
            <w:r>
              <w:rPr>
                <w:rFonts w:ascii="Arial" w:hAnsi="Arial" w:cs="Arial"/>
                <w:sz w:val="22"/>
                <w:szCs w:val="22"/>
              </w:rPr>
              <w:t>1235</w:t>
            </w:r>
          </w:p>
        </w:tc>
        <w:tc>
          <w:tcPr>
            <w:tcW w:w="2781" w:type="dxa"/>
          </w:tcPr>
          <w:p w14:paraId="0A54BD0A" w14:textId="77777777" w:rsidR="00B265F5" w:rsidRDefault="00764D3C" w:rsidP="00727835">
            <w:pPr>
              <w:jc w:val="center"/>
              <w:rPr>
                <w:rFonts w:ascii="Arial" w:hAnsi="Arial" w:cs="Arial"/>
                <w:sz w:val="22"/>
                <w:szCs w:val="22"/>
              </w:rPr>
            </w:pPr>
            <w:r>
              <w:rPr>
                <w:rFonts w:ascii="Arial" w:hAnsi="Arial" w:cs="Arial"/>
                <w:sz w:val="22"/>
                <w:szCs w:val="22"/>
              </w:rPr>
              <w:t>01/03/2025 a 31/03/2025</w:t>
            </w:r>
          </w:p>
          <w:p w14:paraId="71D505B6" w14:textId="7B8BA6B1" w:rsidR="00764D3C" w:rsidRPr="006B7BFA" w:rsidRDefault="00764D3C" w:rsidP="00727835">
            <w:pPr>
              <w:jc w:val="center"/>
              <w:rPr>
                <w:rFonts w:ascii="Arial" w:hAnsi="Arial" w:cs="Arial"/>
                <w:sz w:val="22"/>
                <w:szCs w:val="22"/>
              </w:rPr>
            </w:pPr>
            <w:r>
              <w:rPr>
                <w:rFonts w:ascii="Arial" w:hAnsi="Arial" w:cs="Arial"/>
                <w:sz w:val="22"/>
                <w:szCs w:val="22"/>
              </w:rPr>
              <w:t>01/04/2025 a 30/09/2025</w:t>
            </w:r>
          </w:p>
        </w:tc>
      </w:tr>
      <w:tr w:rsidR="00B265F5" w14:paraId="58E2E833" w14:textId="77777777" w:rsidTr="00727835">
        <w:tc>
          <w:tcPr>
            <w:tcW w:w="2888" w:type="dxa"/>
          </w:tcPr>
          <w:p w14:paraId="38DDB88B" w14:textId="77777777" w:rsidR="00B265F5" w:rsidRDefault="002915EE" w:rsidP="00727835">
            <w:pPr>
              <w:rPr>
                <w:rFonts w:ascii="Arial" w:hAnsi="Arial" w:cs="Arial"/>
                <w:sz w:val="22"/>
                <w:szCs w:val="22"/>
              </w:rPr>
            </w:pPr>
            <w:proofErr w:type="spellStart"/>
            <w:r>
              <w:rPr>
                <w:rFonts w:ascii="Arial" w:hAnsi="Arial" w:cs="Arial"/>
                <w:sz w:val="22"/>
                <w:szCs w:val="22"/>
              </w:rPr>
              <w:t>Noi</w:t>
            </w:r>
            <w:proofErr w:type="spellEnd"/>
            <w:r>
              <w:rPr>
                <w:rFonts w:ascii="Arial" w:hAnsi="Arial" w:cs="Arial"/>
                <w:sz w:val="22"/>
                <w:szCs w:val="22"/>
              </w:rPr>
              <w:t xml:space="preserve"> Vitacura</w:t>
            </w:r>
          </w:p>
          <w:p w14:paraId="18423D72" w14:textId="4434D950" w:rsidR="002915EE" w:rsidRPr="006B7BFA" w:rsidRDefault="002915EE" w:rsidP="00727835">
            <w:pPr>
              <w:rPr>
                <w:rFonts w:ascii="Arial" w:hAnsi="Arial" w:cs="Arial"/>
                <w:sz w:val="22"/>
                <w:szCs w:val="22"/>
              </w:rPr>
            </w:pPr>
            <w:r>
              <w:rPr>
                <w:rFonts w:ascii="Arial" w:hAnsi="Arial" w:cs="Arial"/>
                <w:sz w:val="22"/>
                <w:szCs w:val="22"/>
              </w:rPr>
              <w:t>Cabañas del Lago</w:t>
            </w:r>
          </w:p>
        </w:tc>
        <w:tc>
          <w:tcPr>
            <w:tcW w:w="1345" w:type="dxa"/>
          </w:tcPr>
          <w:p w14:paraId="403BFC3B" w14:textId="1A2B5FEC" w:rsidR="00B265F5" w:rsidRPr="006B7BFA" w:rsidRDefault="002915EE" w:rsidP="00727835">
            <w:pPr>
              <w:jc w:val="center"/>
              <w:rPr>
                <w:rFonts w:ascii="Arial" w:hAnsi="Arial" w:cs="Arial"/>
                <w:sz w:val="22"/>
                <w:szCs w:val="22"/>
              </w:rPr>
            </w:pPr>
            <w:r>
              <w:rPr>
                <w:rFonts w:ascii="Arial" w:hAnsi="Arial" w:cs="Arial"/>
                <w:sz w:val="22"/>
                <w:szCs w:val="22"/>
              </w:rPr>
              <w:t>4*</w:t>
            </w:r>
          </w:p>
        </w:tc>
        <w:tc>
          <w:tcPr>
            <w:tcW w:w="1187" w:type="dxa"/>
          </w:tcPr>
          <w:p w14:paraId="25E63FBD" w14:textId="77777777" w:rsidR="00214428" w:rsidRDefault="00764D3C" w:rsidP="00727835">
            <w:pPr>
              <w:jc w:val="center"/>
              <w:rPr>
                <w:rFonts w:ascii="Arial" w:hAnsi="Arial" w:cs="Arial"/>
                <w:sz w:val="22"/>
                <w:szCs w:val="22"/>
              </w:rPr>
            </w:pPr>
            <w:r>
              <w:rPr>
                <w:rFonts w:ascii="Arial" w:hAnsi="Arial" w:cs="Arial"/>
                <w:sz w:val="22"/>
                <w:szCs w:val="22"/>
              </w:rPr>
              <w:t>3228</w:t>
            </w:r>
          </w:p>
          <w:p w14:paraId="13889405" w14:textId="77777777" w:rsidR="00764D3C" w:rsidRDefault="00764D3C" w:rsidP="00727835">
            <w:pPr>
              <w:jc w:val="center"/>
              <w:rPr>
                <w:rFonts w:ascii="Arial" w:hAnsi="Arial" w:cs="Arial"/>
                <w:sz w:val="22"/>
                <w:szCs w:val="22"/>
              </w:rPr>
            </w:pPr>
            <w:r>
              <w:rPr>
                <w:rFonts w:ascii="Arial" w:hAnsi="Arial" w:cs="Arial"/>
                <w:sz w:val="22"/>
                <w:szCs w:val="22"/>
              </w:rPr>
              <w:t>2978</w:t>
            </w:r>
          </w:p>
          <w:p w14:paraId="42625109" w14:textId="75EBA9FB" w:rsidR="00764D3C" w:rsidRPr="006B7BFA" w:rsidRDefault="00764D3C" w:rsidP="00727835">
            <w:pPr>
              <w:jc w:val="center"/>
              <w:rPr>
                <w:rFonts w:ascii="Arial" w:hAnsi="Arial" w:cs="Arial"/>
                <w:sz w:val="22"/>
                <w:szCs w:val="22"/>
              </w:rPr>
            </w:pPr>
            <w:r>
              <w:rPr>
                <w:rFonts w:ascii="Arial" w:hAnsi="Arial" w:cs="Arial"/>
                <w:sz w:val="22"/>
                <w:szCs w:val="22"/>
              </w:rPr>
              <w:t>2862</w:t>
            </w:r>
          </w:p>
        </w:tc>
        <w:tc>
          <w:tcPr>
            <w:tcW w:w="1015" w:type="dxa"/>
          </w:tcPr>
          <w:p w14:paraId="0000AC73" w14:textId="77777777" w:rsidR="00214428" w:rsidRDefault="00764D3C" w:rsidP="00727835">
            <w:pPr>
              <w:jc w:val="center"/>
              <w:rPr>
                <w:rFonts w:ascii="Arial" w:hAnsi="Arial" w:cs="Arial"/>
                <w:sz w:val="22"/>
                <w:szCs w:val="22"/>
              </w:rPr>
            </w:pPr>
            <w:r>
              <w:rPr>
                <w:rFonts w:ascii="Arial" w:hAnsi="Arial" w:cs="Arial"/>
                <w:sz w:val="22"/>
                <w:szCs w:val="22"/>
              </w:rPr>
              <w:t>1794</w:t>
            </w:r>
          </w:p>
          <w:p w14:paraId="24E4CC64" w14:textId="77777777" w:rsidR="00764D3C" w:rsidRDefault="00764D3C" w:rsidP="00727835">
            <w:pPr>
              <w:jc w:val="center"/>
              <w:rPr>
                <w:rFonts w:ascii="Arial" w:hAnsi="Arial" w:cs="Arial"/>
                <w:sz w:val="22"/>
                <w:szCs w:val="22"/>
              </w:rPr>
            </w:pPr>
            <w:r>
              <w:rPr>
                <w:rFonts w:ascii="Arial" w:hAnsi="Arial" w:cs="Arial"/>
                <w:sz w:val="22"/>
                <w:szCs w:val="22"/>
              </w:rPr>
              <w:t>1665</w:t>
            </w:r>
          </w:p>
          <w:p w14:paraId="5ADA7CD3" w14:textId="5384C71A" w:rsidR="00764D3C" w:rsidRPr="006B7BFA" w:rsidRDefault="00764D3C" w:rsidP="00727835">
            <w:pPr>
              <w:jc w:val="center"/>
              <w:rPr>
                <w:rFonts w:ascii="Arial" w:hAnsi="Arial" w:cs="Arial"/>
                <w:sz w:val="22"/>
                <w:szCs w:val="22"/>
              </w:rPr>
            </w:pPr>
            <w:r>
              <w:rPr>
                <w:rFonts w:ascii="Arial" w:hAnsi="Arial" w:cs="Arial"/>
                <w:sz w:val="22"/>
                <w:szCs w:val="22"/>
              </w:rPr>
              <w:t>1604</w:t>
            </w:r>
          </w:p>
        </w:tc>
        <w:tc>
          <w:tcPr>
            <w:tcW w:w="2781" w:type="dxa"/>
          </w:tcPr>
          <w:p w14:paraId="6F5D505F" w14:textId="77777777" w:rsidR="00214428" w:rsidRDefault="00764D3C" w:rsidP="00727835">
            <w:pPr>
              <w:jc w:val="center"/>
              <w:rPr>
                <w:rFonts w:ascii="Arial" w:hAnsi="Arial" w:cs="Arial"/>
                <w:sz w:val="22"/>
                <w:szCs w:val="22"/>
              </w:rPr>
            </w:pPr>
            <w:r>
              <w:rPr>
                <w:rFonts w:ascii="Arial" w:hAnsi="Arial" w:cs="Arial"/>
                <w:sz w:val="22"/>
                <w:szCs w:val="22"/>
              </w:rPr>
              <w:t>01/03/2025 a 31/03/2025</w:t>
            </w:r>
          </w:p>
          <w:p w14:paraId="023C06F8" w14:textId="77777777" w:rsidR="00764D3C" w:rsidRDefault="00764D3C" w:rsidP="00727835">
            <w:pPr>
              <w:jc w:val="center"/>
              <w:rPr>
                <w:rFonts w:ascii="Arial" w:hAnsi="Arial" w:cs="Arial"/>
                <w:sz w:val="22"/>
                <w:szCs w:val="22"/>
              </w:rPr>
            </w:pPr>
            <w:r>
              <w:rPr>
                <w:rFonts w:ascii="Arial" w:hAnsi="Arial" w:cs="Arial"/>
                <w:sz w:val="22"/>
                <w:szCs w:val="22"/>
              </w:rPr>
              <w:t>01/04/2025 a 30/04/2025</w:t>
            </w:r>
          </w:p>
          <w:p w14:paraId="0B4B0A9D" w14:textId="595C502E" w:rsidR="00764D3C" w:rsidRPr="006B7BFA" w:rsidRDefault="00764D3C" w:rsidP="00727835">
            <w:pPr>
              <w:jc w:val="center"/>
              <w:rPr>
                <w:rFonts w:ascii="Arial" w:hAnsi="Arial" w:cs="Arial"/>
                <w:sz w:val="22"/>
                <w:szCs w:val="22"/>
              </w:rPr>
            </w:pPr>
            <w:r>
              <w:rPr>
                <w:rFonts w:ascii="Arial" w:hAnsi="Arial" w:cs="Arial"/>
                <w:sz w:val="22"/>
                <w:szCs w:val="22"/>
              </w:rPr>
              <w:t>01/05/2025 a 30/09/2025</w:t>
            </w:r>
          </w:p>
        </w:tc>
      </w:tr>
      <w:tr w:rsidR="00B265F5" w14:paraId="7C1E6092" w14:textId="77777777" w:rsidTr="00727835">
        <w:tc>
          <w:tcPr>
            <w:tcW w:w="2888" w:type="dxa"/>
          </w:tcPr>
          <w:p w14:paraId="2CA2B17D" w14:textId="77777777" w:rsidR="004451FC" w:rsidRDefault="002915EE" w:rsidP="00727835">
            <w:pPr>
              <w:rPr>
                <w:rFonts w:ascii="Arial" w:hAnsi="Arial" w:cs="Arial"/>
                <w:sz w:val="22"/>
                <w:szCs w:val="22"/>
              </w:rPr>
            </w:pPr>
            <w:r>
              <w:rPr>
                <w:rFonts w:ascii="Arial" w:hAnsi="Arial" w:cs="Arial"/>
                <w:sz w:val="22"/>
                <w:szCs w:val="22"/>
              </w:rPr>
              <w:t>Marriott Santiago</w:t>
            </w:r>
          </w:p>
          <w:p w14:paraId="6465EDAC" w14:textId="7CDBCA64" w:rsidR="002915EE" w:rsidRPr="006B7BFA" w:rsidRDefault="002915EE" w:rsidP="00727835">
            <w:pPr>
              <w:rPr>
                <w:rFonts w:ascii="Arial" w:hAnsi="Arial" w:cs="Arial"/>
                <w:sz w:val="22"/>
                <w:szCs w:val="22"/>
              </w:rPr>
            </w:pPr>
            <w:r>
              <w:rPr>
                <w:rFonts w:ascii="Arial" w:hAnsi="Arial" w:cs="Arial"/>
                <w:sz w:val="22"/>
                <w:szCs w:val="22"/>
              </w:rPr>
              <w:t>Cabañas del Lago</w:t>
            </w:r>
          </w:p>
        </w:tc>
        <w:tc>
          <w:tcPr>
            <w:tcW w:w="1345" w:type="dxa"/>
          </w:tcPr>
          <w:p w14:paraId="1C3112B5" w14:textId="77777777" w:rsidR="00B265F5" w:rsidRDefault="002915EE" w:rsidP="00727835">
            <w:pPr>
              <w:jc w:val="center"/>
              <w:rPr>
                <w:rFonts w:ascii="Arial" w:hAnsi="Arial" w:cs="Arial"/>
                <w:sz w:val="22"/>
                <w:szCs w:val="22"/>
              </w:rPr>
            </w:pPr>
            <w:r>
              <w:rPr>
                <w:rFonts w:ascii="Arial" w:hAnsi="Arial" w:cs="Arial"/>
                <w:sz w:val="22"/>
                <w:szCs w:val="22"/>
              </w:rPr>
              <w:t>5*</w:t>
            </w:r>
          </w:p>
          <w:p w14:paraId="355BC1CB" w14:textId="2FA47018" w:rsidR="002915EE" w:rsidRDefault="002915EE" w:rsidP="00727835">
            <w:pPr>
              <w:jc w:val="center"/>
              <w:rPr>
                <w:rFonts w:ascii="Arial" w:hAnsi="Arial" w:cs="Arial"/>
                <w:sz w:val="22"/>
                <w:szCs w:val="22"/>
              </w:rPr>
            </w:pPr>
            <w:r>
              <w:rPr>
                <w:rFonts w:ascii="Arial" w:hAnsi="Arial" w:cs="Arial"/>
                <w:sz w:val="22"/>
                <w:szCs w:val="22"/>
              </w:rPr>
              <w:t>4*</w:t>
            </w:r>
          </w:p>
        </w:tc>
        <w:tc>
          <w:tcPr>
            <w:tcW w:w="1187" w:type="dxa"/>
          </w:tcPr>
          <w:p w14:paraId="7696A101" w14:textId="77777777" w:rsidR="00214428" w:rsidRDefault="00764D3C" w:rsidP="00727835">
            <w:pPr>
              <w:jc w:val="center"/>
              <w:rPr>
                <w:rFonts w:ascii="Arial" w:hAnsi="Arial" w:cs="Arial"/>
                <w:sz w:val="22"/>
                <w:szCs w:val="22"/>
              </w:rPr>
            </w:pPr>
            <w:r>
              <w:rPr>
                <w:rFonts w:ascii="Arial" w:hAnsi="Arial" w:cs="Arial"/>
                <w:sz w:val="22"/>
                <w:szCs w:val="22"/>
              </w:rPr>
              <w:t>3398</w:t>
            </w:r>
          </w:p>
          <w:p w14:paraId="56E5B777" w14:textId="77777777" w:rsidR="00764D3C" w:rsidRDefault="00764D3C" w:rsidP="00727835">
            <w:pPr>
              <w:jc w:val="center"/>
              <w:rPr>
                <w:rFonts w:ascii="Arial" w:hAnsi="Arial" w:cs="Arial"/>
                <w:sz w:val="22"/>
                <w:szCs w:val="22"/>
              </w:rPr>
            </w:pPr>
            <w:r>
              <w:rPr>
                <w:rFonts w:ascii="Arial" w:hAnsi="Arial" w:cs="Arial"/>
                <w:sz w:val="22"/>
                <w:szCs w:val="22"/>
              </w:rPr>
              <w:t>3119</w:t>
            </w:r>
          </w:p>
          <w:p w14:paraId="21D91923" w14:textId="5F2B3726" w:rsidR="00764D3C" w:rsidRDefault="00764D3C" w:rsidP="00727835">
            <w:pPr>
              <w:jc w:val="center"/>
              <w:rPr>
                <w:rFonts w:ascii="Arial" w:hAnsi="Arial" w:cs="Arial"/>
                <w:sz w:val="22"/>
                <w:szCs w:val="22"/>
              </w:rPr>
            </w:pPr>
            <w:r>
              <w:rPr>
                <w:rFonts w:ascii="Arial" w:hAnsi="Arial" w:cs="Arial"/>
                <w:sz w:val="22"/>
                <w:szCs w:val="22"/>
              </w:rPr>
              <w:t>3019</w:t>
            </w:r>
          </w:p>
        </w:tc>
        <w:tc>
          <w:tcPr>
            <w:tcW w:w="1015" w:type="dxa"/>
          </w:tcPr>
          <w:p w14:paraId="13876207" w14:textId="77777777" w:rsidR="00214428" w:rsidRDefault="00764D3C" w:rsidP="00727835">
            <w:pPr>
              <w:jc w:val="center"/>
              <w:rPr>
                <w:rFonts w:ascii="Arial" w:hAnsi="Arial" w:cs="Arial"/>
                <w:sz w:val="22"/>
                <w:szCs w:val="22"/>
              </w:rPr>
            </w:pPr>
            <w:r>
              <w:rPr>
                <w:rFonts w:ascii="Arial" w:hAnsi="Arial" w:cs="Arial"/>
                <w:sz w:val="22"/>
                <w:szCs w:val="22"/>
              </w:rPr>
              <w:t>1901</w:t>
            </w:r>
          </w:p>
          <w:p w14:paraId="5DE478E4" w14:textId="77777777" w:rsidR="00764D3C" w:rsidRDefault="00764D3C" w:rsidP="00727835">
            <w:pPr>
              <w:jc w:val="center"/>
              <w:rPr>
                <w:rFonts w:ascii="Arial" w:hAnsi="Arial" w:cs="Arial"/>
                <w:sz w:val="22"/>
                <w:szCs w:val="22"/>
              </w:rPr>
            </w:pPr>
            <w:r>
              <w:rPr>
                <w:rFonts w:ascii="Arial" w:hAnsi="Arial" w:cs="Arial"/>
                <w:sz w:val="22"/>
                <w:szCs w:val="22"/>
              </w:rPr>
              <w:t>1757</w:t>
            </w:r>
          </w:p>
          <w:p w14:paraId="28A362CE" w14:textId="6332E716" w:rsidR="00764D3C" w:rsidRDefault="00764D3C" w:rsidP="00727835">
            <w:pPr>
              <w:jc w:val="center"/>
              <w:rPr>
                <w:rFonts w:ascii="Arial" w:hAnsi="Arial" w:cs="Arial"/>
                <w:sz w:val="22"/>
                <w:szCs w:val="22"/>
              </w:rPr>
            </w:pPr>
            <w:r>
              <w:rPr>
                <w:rFonts w:ascii="Arial" w:hAnsi="Arial" w:cs="Arial"/>
                <w:sz w:val="22"/>
                <w:szCs w:val="22"/>
              </w:rPr>
              <w:t>1686</w:t>
            </w:r>
          </w:p>
        </w:tc>
        <w:tc>
          <w:tcPr>
            <w:tcW w:w="2781" w:type="dxa"/>
          </w:tcPr>
          <w:p w14:paraId="46FDF9EF" w14:textId="77777777" w:rsidR="00214428" w:rsidRDefault="00764D3C" w:rsidP="00727835">
            <w:pPr>
              <w:jc w:val="center"/>
              <w:rPr>
                <w:rFonts w:ascii="Arial" w:hAnsi="Arial" w:cs="Arial"/>
                <w:sz w:val="22"/>
                <w:szCs w:val="22"/>
              </w:rPr>
            </w:pPr>
            <w:r>
              <w:rPr>
                <w:rFonts w:ascii="Arial" w:hAnsi="Arial" w:cs="Arial"/>
                <w:sz w:val="22"/>
                <w:szCs w:val="22"/>
              </w:rPr>
              <w:t>01/03/2025 a 31/03/2025</w:t>
            </w:r>
          </w:p>
          <w:p w14:paraId="2921097D" w14:textId="77777777" w:rsidR="00764D3C" w:rsidRDefault="00764D3C" w:rsidP="00727835">
            <w:pPr>
              <w:jc w:val="center"/>
              <w:rPr>
                <w:rFonts w:ascii="Arial" w:hAnsi="Arial" w:cs="Arial"/>
                <w:sz w:val="22"/>
                <w:szCs w:val="22"/>
              </w:rPr>
            </w:pPr>
            <w:r>
              <w:rPr>
                <w:rFonts w:ascii="Arial" w:hAnsi="Arial" w:cs="Arial"/>
                <w:sz w:val="22"/>
                <w:szCs w:val="22"/>
              </w:rPr>
              <w:t>01/04/2025 a 30/04/2025</w:t>
            </w:r>
          </w:p>
          <w:p w14:paraId="75C75BEC" w14:textId="7B6180E4" w:rsidR="00764D3C" w:rsidRDefault="00764D3C" w:rsidP="00727835">
            <w:pPr>
              <w:jc w:val="center"/>
              <w:rPr>
                <w:rFonts w:ascii="Arial" w:hAnsi="Arial" w:cs="Arial"/>
                <w:sz w:val="22"/>
                <w:szCs w:val="22"/>
              </w:rPr>
            </w:pPr>
            <w:r>
              <w:rPr>
                <w:rFonts w:ascii="Arial" w:hAnsi="Arial" w:cs="Arial"/>
                <w:sz w:val="22"/>
                <w:szCs w:val="22"/>
              </w:rPr>
              <w:t>01/05/2025 a 30/09/2025</w:t>
            </w:r>
          </w:p>
        </w:tc>
      </w:tr>
      <w:tr w:rsidR="00B265F5" w14:paraId="044E3A4A" w14:textId="77777777" w:rsidTr="00727835">
        <w:tc>
          <w:tcPr>
            <w:tcW w:w="2888" w:type="dxa"/>
          </w:tcPr>
          <w:p w14:paraId="16F3C3A4" w14:textId="77777777" w:rsidR="004451FC" w:rsidRDefault="002915EE" w:rsidP="00727835">
            <w:pPr>
              <w:rPr>
                <w:rFonts w:ascii="Arial" w:hAnsi="Arial" w:cs="Arial"/>
                <w:sz w:val="22"/>
                <w:szCs w:val="22"/>
              </w:rPr>
            </w:pPr>
            <w:proofErr w:type="spellStart"/>
            <w:r>
              <w:rPr>
                <w:rFonts w:ascii="Arial" w:hAnsi="Arial" w:cs="Arial"/>
                <w:sz w:val="22"/>
                <w:szCs w:val="22"/>
              </w:rPr>
              <w:t>The</w:t>
            </w:r>
            <w:proofErr w:type="spellEnd"/>
            <w:r>
              <w:rPr>
                <w:rFonts w:ascii="Arial" w:hAnsi="Arial" w:cs="Arial"/>
                <w:sz w:val="22"/>
                <w:szCs w:val="22"/>
              </w:rPr>
              <w:t xml:space="preserve"> Ritz Carlton</w:t>
            </w:r>
          </w:p>
          <w:p w14:paraId="23D8C52C" w14:textId="610A2BC9" w:rsidR="002915EE" w:rsidRDefault="002915EE" w:rsidP="00727835">
            <w:pPr>
              <w:rPr>
                <w:rFonts w:ascii="Arial" w:hAnsi="Arial" w:cs="Arial"/>
                <w:sz w:val="22"/>
                <w:szCs w:val="22"/>
              </w:rPr>
            </w:pPr>
            <w:r>
              <w:rPr>
                <w:rFonts w:ascii="Arial" w:hAnsi="Arial" w:cs="Arial"/>
                <w:sz w:val="22"/>
                <w:szCs w:val="22"/>
              </w:rPr>
              <w:t>Cabañas del Lago</w:t>
            </w:r>
          </w:p>
        </w:tc>
        <w:tc>
          <w:tcPr>
            <w:tcW w:w="1345" w:type="dxa"/>
          </w:tcPr>
          <w:p w14:paraId="246E2C69" w14:textId="77777777" w:rsidR="002915EE" w:rsidRDefault="002915EE" w:rsidP="002915EE">
            <w:pPr>
              <w:jc w:val="center"/>
              <w:rPr>
                <w:rFonts w:ascii="Arial" w:hAnsi="Arial" w:cs="Arial"/>
                <w:sz w:val="22"/>
                <w:szCs w:val="22"/>
              </w:rPr>
            </w:pPr>
            <w:r>
              <w:rPr>
                <w:rFonts w:ascii="Arial" w:hAnsi="Arial" w:cs="Arial"/>
                <w:sz w:val="22"/>
                <w:szCs w:val="22"/>
              </w:rPr>
              <w:t>5*</w:t>
            </w:r>
          </w:p>
          <w:p w14:paraId="4E10DE7C" w14:textId="771CA8D0" w:rsidR="002915EE" w:rsidRDefault="002915EE" w:rsidP="002915EE">
            <w:pPr>
              <w:jc w:val="center"/>
              <w:rPr>
                <w:rFonts w:ascii="Arial" w:hAnsi="Arial" w:cs="Arial"/>
                <w:sz w:val="22"/>
                <w:szCs w:val="22"/>
              </w:rPr>
            </w:pPr>
            <w:r>
              <w:rPr>
                <w:rFonts w:ascii="Arial" w:hAnsi="Arial" w:cs="Arial"/>
                <w:sz w:val="22"/>
                <w:szCs w:val="22"/>
              </w:rPr>
              <w:t>4*</w:t>
            </w:r>
          </w:p>
        </w:tc>
        <w:tc>
          <w:tcPr>
            <w:tcW w:w="1187" w:type="dxa"/>
          </w:tcPr>
          <w:p w14:paraId="194101CA" w14:textId="77777777" w:rsidR="00214428" w:rsidRDefault="00764D3C" w:rsidP="00727835">
            <w:pPr>
              <w:jc w:val="center"/>
              <w:rPr>
                <w:rFonts w:ascii="Arial" w:hAnsi="Arial" w:cs="Arial"/>
                <w:sz w:val="22"/>
                <w:szCs w:val="22"/>
              </w:rPr>
            </w:pPr>
            <w:r>
              <w:rPr>
                <w:rFonts w:ascii="Arial" w:hAnsi="Arial" w:cs="Arial"/>
                <w:sz w:val="22"/>
                <w:szCs w:val="22"/>
              </w:rPr>
              <w:t>3902</w:t>
            </w:r>
          </w:p>
          <w:p w14:paraId="36F38A85" w14:textId="77777777" w:rsidR="00764D3C" w:rsidRDefault="00764D3C" w:rsidP="00727835">
            <w:pPr>
              <w:jc w:val="center"/>
              <w:rPr>
                <w:rFonts w:ascii="Arial" w:hAnsi="Arial" w:cs="Arial"/>
                <w:sz w:val="22"/>
                <w:szCs w:val="22"/>
              </w:rPr>
            </w:pPr>
            <w:r>
              <w:rPr>
                <w:rFonts w:ascii="Arial" w:hAnsi="Arial" w:cs="Arial"/>
                <w:sz w:val="22"/>
                <w:szCs w:val="22"/>
              </w:rPr>
              <w:t>3624</w:t>
            </w:r>
          </w:p>
          <w:p w14:paraId="7F4BEE91" w14:textId="241E6296" w:rsidR="00764D3C" w:rsidRDefault="00764D3C" w:rsidP="00727835">
            <w:pPr>
              <w:jc w:val="center"/>
              <w:rPr>
                <w:rFonts w:ascii="Arial" w:hAnsi="Arial" w:cs="Arial"/>
                <w:sz w:val="22"/>
                <w:szCs w:val="22"/>
              </w:rPr>
            </w:pPr>
            <w:r>
              <w:rPr>
                <w:rFonts w:ascii="Arial" w:hAnsi="Arial" w:cs="Arial"/>
                <w:sz w:val="22"/>
                <w:szCs w:val="22"/>
              </w:rPr>
              <w:t>3330</w:t>
            </w:r>
          </w:p>
        </w:tc>
        <w:tc>
          <w:tcPr>
            <w:tcW w:w="1015" w:type="dxa"/>
          </w:tcPr>
          <w:p w14:paraId="4A351FA6" w14:textId="77777777" w:rsidR="00214428" w:rsidRDefault="00764D3C" w:rsidP="00727835">
            <w:pPr>
              <w:jc w:val="center"/>
              <w:rPr>
                <w:rFonts w:ascii="Arial" w:hAnsi="Arial" w:cs="Arial"/>
                <w:sz w:val="22"/>
                <w:szCs w:val="22"/>
              </w:rPr>
            </w:pPr>
            <w:r>
              <w:rPr>
                <w:rFonts w:ascii="Arial" w:hAnsi="Arial" w:cs="Arial"/>
                <w:sz w:val="22"/>
                <w:szCs w:val="22"/>
              </w:rPr>
              <w:t>2099</w:t>
            </w:r>
          </w:p>
          <w:p w14:paraId="1A82A83F" w14:textId="77777777" w:rsidR="00764D3C" w:rsidRDefault="00764D3C" w:rsidP="00727835">
            <w:pPr>
              <w:jc w:val="center"/>
              <w:rPr>
                <w:rFonts w:ascii="Arial" w:hAnsi="Arial" w:cs="Arial"/>
                <w:sz w:val="22"/>
                <w:szCs w:val="22"/>
              </w:rPr>
            </w:pPr>
            <w:r>
              <w:rPr>
                <w:rFonts w:ascii="Arial" w:hAnsi="Arial" w:cs="Arial"/>
                <w:sz w:val="22"/>
                <w:szCs w:val="22"/>
              </w:rPr>
              <w:t>1954</w:t>
            </w:r>
          </w:p>
          <w:p w14:paraId="31827C13" w14:textId="681CE384" w:rsidR="00764D3C" w:rsidRDefault="00764D3C" w:rsidP="00727835">
            <w:pPr>
              <w:jc w:val="center"/>
              <w:rPr>
                <w:rFonts w:ascii="Arial" w:hAnsi="Arial" w:cs="Arial"/>
                <w:sz w:val="22"/>
                <w:szCs w:val="22"/>
              </w:rPr>
            </w:pPr>
            <w:r>
              <w:rPr>
                <w:rFonts w:ascii="Arial" w:hAnsi="Arial" w:cs="Arial"/>
                <w:sz w:val="22"/>
                <w:szCs w:val="22"/>
              </w:rPr>
              <w:t>1802</w:t>
            </w:r>
          </w:p>
        </w:tc>
        <w:tc>
          <w:tcPr>
            <w:tcW w:w="2781" w:type="dxa"/>
          </w:tcPr>
          <w:p w14:paraId="0F4D9FDC" w14:textId="77777777" w:rsidR="00764D3C" w:rsidRDefault="00764D3C" w:rsidP="00764D3C">
            <w:pPr>
              <w:jc w:val="center"/>
              <w:rPr>
                <w:rFonts w:ascii="Arial" w:hAnsi="Arial" w:cs="Arial"/>
                <w:sz w:val="22"/>
                <w:szCs w:val="22"/>
              </w:rPr>
            </w:pPr>
            <w:r>
              <w:rPr>
                <w:rFonts w:ascii="Arial" w:hAnsi="Arial" w:cs="Arial"/>
                <w:sz w:val="22"/>
                <w:szCs w:val="22"/>
              </w:rPr>
              <w:t>01/03/2025 a 31/03/2025</w:t>
            </w:r>
          </w:p>
          <w:p w14:paraId="2FFA73A5" w14:textId="77777777" w:rsidR="00764D3C" w:rsidRDefault="00764D3C" w:rsidP="00764D3C">
            <w:pPr>
              <w:jc w:val="center"/>
              <w:rPr>
                <w:rFonts w:ascii="Arial" w:hAnsi="Arial" w:cs="Arial"/>
                <w:sz w:val="22"/>
                <w:szCs w:val="22"/>
              </w:rPr>
            </w:pPr>
            <w:r>
              <w:rPr>
                <w:rFonts w:ascii="Arial" w:hAnsi="Arial" w:cs="Arial"/>
                <w:sz w:val="22"/>
                <w:szCs w:val="22"/>
              </w:rPr>
              <w:t>01/04/2025 a 30/04/2025</w:t>
            </w:r>
          </w:p>
          <w:p w14:paraId="795D1DD4" w14:textId="363347AD" w:rsidR="00B265F5" w:rsidRDefault="00764D3C" w:rsidP="00764D3C">
            <w:pPr>
              <w:jc w:val="center"/>
              <w:rPr>
                <w:rFonts w:ascii="Arial" w:hAnsi="Arial" w:cs="Arial"/>
                <w:sz w:val="22"/>
                <w:szCs w:val="22"/>
              </w:rPr>
            </w:pPr>
            <w:r>
              <w:rPr>
                <w:rFonts w:ascii="Arial" w:hAnsi="Arial" w:cs="Arial"/>
                <w:sz w:val="22"/>
                <w:szCs w:val="22"/>
              </w:rPr>
              <w:t>01/05/2025 a 30/09/2025</w:t>
            </w:r>
          </w:p>
        </w:tc>
      </w:tr>
    </w:tbl>
    <w:p w14:paraId="33362E7C" w14:textId="77777777" w:rsidR="006B7BFA" w:rsidRDefault="006B7BFA" w:rsidP="00B25754">
      <w:pPr>
        <w:rPr>
          <w:rFonts w:ascii="Arial" w:hAnsi="Arial" w:cs="Arial"/>
          <w:b/>
          <w:sz w:val="22"/>
          <w:szCs w:val="22"/>
        </w:rPr>
      </w:pPr>
    </w:p>
    <w:tbl>
      <w:tblPr>
        <w:tblW w:w="15745" w:type="dxa"/>
        <w:tblCellMar>
          <w:left w:w="70" w:type="dxa"/>
          <w:right w:w="70" w:type="dxa"/>
        </w:tblCellMar>
        <w:tblLook w:val="04A0" w:firstRow="1" w:lastRow="0" w:firstColumn="1" w:lastColumn="0" w:noHBand="0" w:noVBand="1"/>
      </w:tblPr>
      <w:tblGrid>
        <w:gridCol w:w="6305"/>
        <w:gridCol w:w="2400"/>
        <w:gridCol w:w="880"/>
        <w:gridCol w:w="880"/>
        <w:gridCol w:w="880"/>
        <w:gridCol w:w="880"/>
        <w:gridCol w:w="880"/>
        <w:gridCol w:w="880"/>
        <w:gridCol w:w="880"/>
        <w:gridCol w:w="880"/>
      </w:tblGrid>
      <w:tr w:rsidR="00022FF7" w14:paraId="3567EC8A" w14:textId="77777777" w:rsidTr="00022FF7">
        <w:trPr>
          <w:trHeight w:val="255"/>
        </w:trPr>
        <w:tc>
          <w:tcPr>
            <w:tcW w:w="6305" w:type="dxa"/>
            <w:tcBorders>
              <w:top w:val="nil"/>
              <w:left w:val="nil"/>
              <w:bottom w:val="nil"/>
              <w:right w:val="nil"/>
            </w:tcBorders>
            <w:shd w:val="clear" w:color="FFFFFF" w:fill="FFFFFF"/>
            <w:noWrap/>
            <w:vAlign w:val="center"/>
            <w:hideMark/>
          </w:tcPr>
          <w:p w14:paraId="6C6780DD" w14:textId="77777777" w:rsidR="00022FF7" w:rsidRDefault="00022FF7">
            <w:pPr>
              <w:rPr>
                <w:rFonts w:ascii="Arial" w:hAnsi="Arial" w:cs="Arial"/>
                <w:b/>
                <w:bCs/>
                <w:color w:val="000000" w:themeColor="text1"/>
                <w:sz w:val="22"/>
                <w:szCs w:val="22"/>
              </w:rPr>
            </w:pPr>
            <w:r w:rsidRPr="00022FF7">
              <w:rPr>
                <w:rFonts w:ascii="Arial" w:hAnsi="Arial" w:cs="Arial"/>
                <w:b/>
                <w:bCs/>
                <w:color w:val="000000" w:themeColor="text1"/>
                <w:sz w:val="22"/>
                <w:szCs w:val="22"/>
              </w:rPr>
              <w:t>Incluye:</w:t>
            </w:r>
          </w:p>
          <w:p w14:paraId="19B95D42" w14:textId="1DA8B654" w:rsidR="00022FF7" w:rsidRPr="00022FF7" w:rsidRDefault="00022FF7">
            <w:pPr>
              <w:rPr>
                <w:rFonts w:ascii="Arial" w:hAnsi="Arial" w:cs="Arial"/>
                <w:b/>
                <w:bCs/>
                <w:color w:val="000000" w:themeColor="text1"/>
                <w:sz w:val="22"/>
                <w:szCs w:val="22"/>
                <w:lang w:val="es-CO" w:eastAsia="es-CO"/>
              </w:rPr>
            </w:pPr>
          </w:p>
        </w:tc>
        <w:tc>
          <w:tcPr>
            <w:tcW w:w="2400" w:type="dxa"/>
            <w:tcBorders>
              <w:top w:val="nil"/>
              <w:left w:val="nil"/>
              <w:bottom w:val="nil"/>
              <w:right w:val="nil"/>
            </w:tcBorders>
            <w:shd w:val="clear" w:color="auto" w:fill="auto"/>
            <w:noWrap/>
            <w:vAlign w:val="center"/>
            <w:hideMark/>
          </w:tcPr>
          <w:p w14:paraId="773B5C41" w14:textId="77777777" w:rsidR="00022FF7" w:rsidRPr="00022FF7" w:rsidRDefault="00022FF7">
            <w:pPr>
              <w:rPr>
                <w:rFonts w:ascii="Arial" w:hAnsi="Arial" w:cs="Arial"/>
                <w:b/>
                <w:bCs/>
                <w:color w:val="000000" w:themeColor="text1"/>
                <w:sz w:val="22"/>
                <w:szCs w:val="22"/>
              </w:rPr>
            </w:pPr>
          </w:p>
        </w:tc>
        <w:tc>
          <w:tcPr>
            <w:tcW w:w="880" w:type="dxa"/>
            <w:tcBorders>
              <w:top w:val="nil"/>
              <w:left w:val="nil"/>
              <w:bottom w:val="nil"/>
              <w:right w:val="nil"/>
            </w:tcBorders>
            <w:shd w:val="clear" w:color="auto" w:fill="auto"/>
            <w:noWrap/>
            <w:vAlign w:val="center"/>
            <w:hideMark/>
          </w:tcPr>
          <w:p w14:paraId="3B4F1B0E"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64CDC239"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44A0F241"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6D7A7084"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0D3B6E0B"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3BF959AA"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67F1950A"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39EF8902" w14:textId="77777777" w:rsidR="00022FF7" w:rsidRPr="00022FF7" w:rsidRDefault="00022FF7">
            <w:pPr>
              <w:rPr>
                <w:rFonts w:ascii="Arial" w:hAnsi="Arial" w:cs="Arial"/>
                <w:color w:val="000000" w:themeColor="text1"/>
                <w:sz w:val="22"/>
                <w:szCs w:val="22"/>
              </w:rPr>
            </w:pPr>
          </w:p>
        </w:tc>
      </w:tr>
      <w:tr w:rsidR="00022FF7" w14:paraId="68119EE5" w14:textId="77777777" w:rsidTr="00022FF7">
        <w:trPr>
          <w:trHeight w:val="255"/>
        </w:trPr>
        <w:tc>
          <w:tcPr>
            <w:tcW w:w="6305" w:type="dxa"/>
            <w:tcBorders>
              <w:top w:val="nil"/>
              <w:left w:val="nil"/>
              <w:bottom w:val="nil"/>
              <w:right w:val="nil"/>
            </w:tcBorders>
            <w:shd w:val="clear" w:color="FFFFFF" w:fill="FFFFFF"/>
            <w:noWrap/>
            <w:vAlign w:val="center"/>
            <w:hideMark/>
          </w:tcPr>
          <w:p w14:paraId="5A9F0D27" w14:textId="164D3305" w:rsidR="00022FF7" w:rsidRDefault="00022FF7">
            <w:pPr>
              <w:rPr>
                <w:rFonts w:ascii="Arial" w:hAnsi="Arial" w:cs="Arial"/>
                <w:b/>
                <w:bCs/>
                <w:color w:val="000000" w:themeColor="text1"/>
                <w:sz w:val="22"/>
                <w:szCs w:val="22"/>
              </w:rPr>
            </w:pPr>
            <w:r w:rsidRPr="00022FF7">
              <w:rPr>
                <w:rFonts w:ascii="Arial" w:hAnsi="Arial" w:cs="Arial"/>
                <w:b/>
                <w:bCs/>
                <w:color w:val="000000" w:themeColor="text1"/>
                <w:sz w:val="22"/>
                <w:szCs w:val="22"/>
              </w:rPr>
              <w:t>Santiago</w:t>
            </w:r>
            <w:r w:rsidR="00E6319C">
              <w:rPr>
                <w:rFonts w:ascii="Arial" w:hAnsi="Arial" w:cs="Arial"/>
                <w:b/>
                <w:bCs/>
                <w:color w:val="000000" w:themeColor="text1"/>
                <w:sz w:val="22"/>
                <w:szCs w:val="22"/>
              </w:rPr>
              <w:t>:</w:t>
            </w:r>
          </w:p>
          <w:p w14:paraId="6EEA49AA" w14:textId="59C7A202" w:rsidR="00022FF7" w:rsidRPr="00022FF7" w:rsidRDefault="00022FF7">
            <w:pPr>
              <w:rPr>
                <w:rFonts w:ascii="Arial" w:hAnsi="Arial" w:cs="Arial"/>
                <w:b/>
                <w:bCs/>
                <w:color w:val="000000" w:themeColor="text1"/>
                <w:sz w:val="22"/>
                <w:szCs w:val="22"/>
              </w:rPr>
            </w:pPr>
          </w:p>
        </w:tc>
        <w:tc>
          <w:tcPr>
            <w:tcW w:w="2400" w:type="dxa"/>
            <w:tcBorders>
              <w:top w:val="nil"/>
              <w:left w:val="nil"/>
              <w:bottom w:val="nil"/>
              <w:right w:val="nil"/>
            </w:tcBorders>
            <w:shd w:val="clear" w:color="auto" w:fill="auto"/>
            <w:noWrap/>
            <w:vAlign w:val="center"/>
            <w:hideMark/>
          </w:tcPr>
          <w:p w14:paraId="2D18EF4D" w14:textId="77777777" w:rsidR="00022FF7" w:rsidRPr="00022FF7" w:rsidRDefault="00022FF7">
            <w:pPr>
              <w:rPr>
                <w:rFonts w:ascii="Arial" w:hAnsi="Arial" w:cs="Arial"/>
                <w:b/>
                <w:bCs/>
                <w:color w:val="000000" w:themeColor="text1"/>
                <w:sz w:val="22"/>
                <w:szCs w:val="22"/>
              </w:rPr>
            </w:pPr>
          </w:p>
        </w:tc>
        <w:tc>
          <w:tcPr>
            <w:tcW w:w="880" w:type="dxa"/>
            <w:tcBorders>
              <w:top w:val="nil"/>
              <w:left w:val="nil"/>
              <w:bottom w:val="nil"/>
              <w:right w:val="nil"/>
            </w:tcBorders>
            <w:shd w:val="clear" w:color="auto" w:fill="auto"/>
            <w:noWrap/>
            <w:vAlign w:val="center"/>
            <w:hideMark/>
          </w:tcPr>
          <w:p w14:paraId="30A13038"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32C3A69E"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16DBBFD0"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075A3BD3"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2BB5B60A"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751573CC"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530854F7"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01B06B50" w14:textId="77777777" w:rsidR="00022FF7" w:rsidRPr="00022FF7" w:rsidRDefault="00022FF7">
            <w:pPr>
              <w:rPr>
                <w:rFonts w:ascii="Arial" w:hAnsi="Arial" w:cs="Arial"/>
                <w:color w:val="000000" w:themeColor="text1"/>
                <w:sz w:val="22"/>
                <w:szCs w:val="22"/>
              </w:rPr>
            </w:pPr>
          </w:p>
        </w:tc>
      </w:tr>
      <w:tr w:rsidR="00022FF7" w14:paraId="66B08407" w14:textId="77777777" w:rsidTr="00022FF7">
        <w:trPr>
          <w:trHeight w:val="255"/>
        </w:trPr>
        <w:tc>
          <w:tcPr>
            <w:tcW w:w="6305" w:type="dxa"/>
            <w:tcBorders>
              <w:top w:val="nil"/>
              <w:left w:val="nil"/>
              <w:bottom w:val="nil"/>
              <w:right w:val="nil"/>
            </w:tcBorders>
            <w:shd w:val="clear" w:color="FFFFFF" w:fill="FFFFFF"/>
            <w:noWrap/>
            <w:vAlign w:val="center"/>
            <w:hideMark/>
          </w:tcPr>
          <w:p w14:paraId="0709B84D" w14:textId="77777777" w:rsidR="00022FF7" w:rsidRPr="00022FF7" w:rsidRDefault="00022FF7" w:rsidP="00022FF7">
            <w:pPr>
              <w:pStyle w:val="Prrafodelista"/>
              <w:numPr>
                <w:ilvl w:val="0"/>
                <w:numId w:val="11"/>
              </w:numPr>
              <w:rPr>
                <w:rFonts w:ascii="Arial" w:hAnsi="Arial" w:cs="Arial"/>
                <w:color w:val="000000" w:themeColor="text1"/>
                <w:sz w:val="22"/>
                <w:szCs w:val="22"/>
              </w:rPr>
            </w:pPr>
            <w:r w:rsidRPr="00022FF7">
              <w:rPr>
                <w:rFonts w:ascii="Arial" w:hAnsi="Arial" w:cs="Arial"/>
                <w:color w:val="000000" w:themeColor="text1"/>
                <w:sz w:val="22"/>
                <w:szCs w:val="22"/>
              </w:rPr>
              <w:t>Traslado Aeropuerto/Hotel/Aeropuerto.</w:t>
            </w:r>
          </w:p>
        </w:tc>
        <w:tc>
          <w:tcPr>
            <w:tcW w:w="2400" w:type="dxa"/>
            <w:tcBorders>
              <w:top w:val="nil"/>
              <w:left w:val="nil"/>
              <w:bottom w:val="nil"/>
              <w:right w:val="nil"/>
            </w:tcBorders>
            <w:shd w:val="clear" w:color="auto" w:fill="auto"/>
            <w:noWrap/>
            <w:vAlign w:val="center"/>
            <w:hideMark/>
          </w:tcPr>
          <w:p w14:paraId="1AF004D1"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04F58B2A"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5AE87770"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233AF1D6"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275C52AB"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1BDC3F3E"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6B72EE2F"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332877E9"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328D02C8" w14:textId="77777777" w:rsidR="00022FF7" w:rsidRPr="00022FF7" w:rsidRDefault="00022FF7">
            <w:pPr>
              <w:rPr>
                <w:rFonts w:ascii="Arial" w:hAnsi="Arial" w:cs="Arial"/>
                <w:color w:val="000000" w:themeColor="text1"/>
                <w:sz w:val="22"/>
                <w:szCs w:val="22"/>
              </w:rPr>
            </w:pPr>
          </w:p>
        </w:tc>
      </w:tr>
      <w:tr w:rsidR="00022FF7" w14:paraId="003AE686" w14:textId="77777777" w:rsidTr="00022FF7">
        <w:trPr>
          <w:trHeight w:val="255"/>
        </w:trPr>
        <w:tc>
          <w:tcPr>
            <w:tcW w:w="6305" w:type="dxa"/>
            <w:tcBorders>
              <w:top w:val="nil"/>
              <w:left w:val="nil"/>
              <w:bottom w:val="nil"/>
              <w:right w:val="nil"/>
            </w:tcBorders>
            <w:shd w:val="clear" w:color="FFFFFF" w:fill="FFFFFF"/>
            <w:noWrap/>
            <w:vAlign w:val="center"/>
            <w:hideMark/>
          </w:tcPr>
          <w:p w14:paraId="1CC5E46D" w14:textId="2968B604" w:rsidR="00022FF7" w:rsidRPr="00022FF7" w:rsidRDefault="00022FF7" w:rsidP="00022FF7">
            <w:pPr>
              <w:pStyle w:val="Prrafodelista"/>
              <w:numPr>
                <w:ilvl w:val="0"/>
                <w:numId w:val="11"/>
              </w:numPr>
              <w:rPr>
                <w:rFonts w:ascii="Arial" w:hAnsi="Arial" w:cs="Arial"/>
                <w:color w:val="000000" w:themeColor="text1"/>
                <w:sz w:val="22"/>
                <w:szCs w:val="22"/>
              </w:rPr>
            </w:pPr>
            <w:r w:rsidRPr="00022FF7">
              <w:rPr>
                <w:rFonts w:ascii="Arial" w:hAnsi="Arial" w:cs="Arial"/>
                <w:color w:val="000000" w:themeColor="text1"/>
                <w:sz w:val="22"/>
                <w:szCs w:val="22"/>
              </w:rPr>
              <w:t xml:space="preserve">4 </w:t>
            </w:r>
            <w:r w:rsidR="00E6319C" w:rsidRPr="00022FF7">
              <w:rPr>
                <w:rFonts w:ascii="Arial" w:hAnsi="Arial" w:cs="Arial"/>
                <w:color w:val="000000" w:themeColor="text1"/>
                <w:sz w:val="22"/>
                <w:szCs w:val="22"/>
              </w:rPr>
              <w:t>noches</w:t>
            </w:r>
            <w:r w:rsidRPr="00022FF7">
              <w:rPr>
                <w:rFonts w:ascii="Arial" w:hAnsi="Arial" w:cs="Arial"/>
                <w:color w:val="000000" w:themeColor="text1"/>
                <w:sz w:val="22"/>
                <w:szCs w:val="22"/>
              </w:rPr>
              <w:t xml:space="preserve"> de alojamiento con desayuno.</w:t>
            </w:r>
          </w:p>
        </w:tc>
        <w:tc>
          <w:tcPr>
            <w:tcW w:w="2400" w:type="dxa"/>
            <w:tcBorders>
              <w:top w:val="nil"/>
              <w:left w:val="nil"/>
              <w:bottom w:val="nil"/>
              <w:right w:val="nil"/>
            </w:tcBorders>
            <w:shd w:val="clear" w:color="auto" w:fill="auto"/>
            <w:noWrap/>
            <w:vAlign w:val="center"/>
            <w:hideMark/>
          </w:tcPr>
          <w:p w14:paraId="6ED8E1F1"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1160CB2C"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495F0AC2"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5E2CA205"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71508915"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39A7E0B7"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7864B082"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49D457DF"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723BEE89" w14:textId="77777777" w:rsidR="00022FF7" w:rsidRPr="00022FF7" w:rsidRDefault="00022FF7">
            <w:pPr>
              <w:rPr>
                <w:rFonts w:ascii="Arial" w:hAnsi="Arial" w:cs="Arial"/>
                <w:color w:val="000000" w:themeColor="text1"/>
                <w:sz w:val="22"/>
                <w:szCs w:val="22"/>
              </w:rPr>
            </w:pPr>
          </w:p>
        </w:tc>
      </w:tr>
      <w:tr w:rsidR="00022FF7" w14:paraId="1C8B80F8" w14:textId="77777777" w:rsidTr="00022FF7">
        <w:trPr>
          <w:trHeight w:val="255"/>
        </w:trPr>
        <w:tc>
          <w:tcPr>
            <w:tcW w:w="6305" w:type="dxa"/>
            <w:tcBorders>
              <w:top w:val="nil"/>
              <w:left w:val="nil"/>
              <w:bottom w:val="nil"/>
              <w:right w:val="nil"/>
            </w:tcBorders>
            <w:shd w:val="clear" w:color="FFFFFF" w:fill="FFFFFF"/>
            <w:noWrap/>
            <w:vAlign w:val="center"/>
            <w:hideMark/>
          </w:tcPr>
          <w:p w14:paraId="6EAA53C1" w14:textId="04C513EC" w:rsidR="00022FF7" w:rsidRPr="00022FF7" w:rsidRDefault="00022FF7" w:rsidP="00022FF7">
            <w:pPr>
              <w:pStyle w:val="Prrafodelista"/>
              <w:numPr>
                <w:ilvl w:val="0"/>
                <w:numId w:val="11"/>
              </w:numPr>
              <w:rPr>
                <w:rFonts w:ascii="Arial" w:hAnsi="Arial" w:cs="Arial"/>
                <w:color w:val="000000" w:themeColor="text1"/>
                <w:sz w:val="22"/>
                <w:szCs w:val="22"/>
              </w:rPr>
            </w:pPr>
            <w:r w:rsidRPr="00022FF7">
              <w:rPr>
                <w:rFonts w:ascii="Arial" w:hAnsi="Arial" w:cs="Arial"/>
                <w:color w:val="000000" w:themeColor="text1"/>
                <w:sz w:val="22"/>
                <w:szCs w:val="22"/>
              </w:rPr>
              <w:t xml:space="preserve">1 </w:t>
            </w:r>
            <w:r w:rsidR="00E6319C" w:rsidRPr="00022FF7">
              <w:rPr>
                <w:rFonts w:ascii="Arial" w:hAnsi="Arial" w:cs="Arial"/>
                <w:color w:val="000000" w:themeColor="text1"/>
                <w:sz w:val="22"/>
                <w:szCs w:val="22"/>
              </w:rPr>
              <w:t>excursión</w:t>
            </w:r>
            <w:r w:rsidRPr="00022FF7">
              <w:rPr>
                <w:rFonts w:ascii="Arial" w:hAnsi="Arial" w:cs="Arial"/>
                <w:color w:val="000000" w:themeColor="text1"/>
                <w:sz w:val="22"/>
                <w:szCs w:val="22"/>
              </w:rPr>
              <w:t xml:space="preserve"> de medio </w:t>
            </w:r>
            <w:r w:rsidR="00E6319C" w:rsidRPr="00022FF7">
              <w:rPr>
                <w:rFonts w:ascii="Arial" w:hAnsi="Arial" w:cs="Arial"/>
                <w:color w:val="000000" w:themeColor="text1"/>
                <w:sz w:val="22"/>
                <w:szCs w:val="22"/>
              </w:rPr>
              <w:t>día</w:t>
            </w:r>
            <w:r w:rsidRPr="00022FF7">
              <w:rPr>
                <w:rFonts w:ascii="Arial" w:hAnsi="Arial" w:cs="Arial"/>
                <w:color w:val="000000" w:themeColor="text1"/>
                <w:sz w:val="22"/>
                <w:szCs w:val="22"/>
              </w:rPr>
              <w:t xml:space="preserve"> City Tour Santiago. </w:t>
            </w:r>
          </w:p>
        </w:tc>
        <w:tc>
          <w:tcPr>
            <w:tcW w:w="2400" w:type="dxa"/>
            <w:tcBorders>
              <w:top w:val="nil"/>
              <w:left w:val="nil"/>
              <w:bottom w:val="nil"/>
              <w:right w:val="nil"/>
            </w:tcBorders>
            <w:shd w:val="clear" w:color="auto" w:fill="auto"/>
            <w:noWrap/>
            <w:vAlign w:val="center"/>
            <w:hideMark/>
          </w:tcPr>
          <w:p w14:paraId="175C1259"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42388C2A"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0E660B11"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7BC33C8D"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0BF6E1F7"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19477435"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6541E6EC"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2C44EB7D"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6B0AE8A2" w14:textId="77777777" w:rsidR="00022FF7" w:rsidRPr="00022FF7" w:rsidRDefault="00022FF7">
            <w:pPr>
              <w:rPr>
                <w:rFonts w:ascii="Arial" w:hAnsi="Arial" w:cs="Arial"/>
                <w:color w:val="000000" w:themeColor="text1"/>
                <w:sz w:val="22"/>
                <w:szCs w:val="22"/>
              </w:rPr>
            </w:pPr>
          </w:p>
        </w:tc>
      </w:tr>
      <w:tr w:rsidR="00022FF7" w14:paraId="11936603" w14:textId="77777777" w:rsidTr="00022FF7">
        <w:trPr>
          <w:trHeight w:val="255"/>
        </w:trPr>
        <w:tc>
          <w:tcPr>
            <w:tcW w:w="6305" w:type="dxa"/>
            <w:tcBorders>
              <w:top w:val="nil"/>
              <w:left w:val="nil"/>
              <w:bottom w:val="nil"/>
              <w:right w:val="nil"/>
            </w:tcBorders>
            <w:shd w:val="clear" w:color="FFFFFF" w:fill="FFFFFF"/>
            <w:noWrap/>
            <w:vAlign w:val="center"/>
            <w:hideMark/>
          </w:tcPr>
          <w:p w14:paraId="2EDF7626" w14:textId="1C0DCC2E" w:rsidR="00022FF7" w:rsidRPr="00022FF7" w:rsidRDefault="00022FF7" w:rsidP="00022FF7">
            <w:pPr>
              <w:pStyle w:val="Prrafodelista"/>
              <w:numPr>
                <w:ilvl w:val="0"/>
                <w:numId w:val="11"/>
              </w:numPr>
              <w:rPr>
                <w:rFonts w:ascii="Arial" w:hAnsi="Arial" w:cs="Arial"/>
                <w:color w:val="000000" w:themeColor="text1"/>
                <w:sz w:val="22"/>
                <w:szCs w:val="22"/>
              </w:rPr>
            </w:pPr>
            <w:r w:rsidRPr="00022FF7">
              <w:rPr>
                <w:rFonts w:ascii="Arial" w:hAnsi="Arial" w:cs="Arial"/>
                <w:color w:val="000000" w:themeColor="text1"/>
                <w:sz w:val="22"/>
                <w:szCs w:val="22"/>
              </w:rPr>
              <w:t xml:space="preserve">1 </w:t>
            </w:r>
            <w:r w:rsidR="00E6319C" w:rsidRPr="00022FF7">
              <w:rPr>
                <w:rFonts w:ascii="Arial" w:hAnsi="Arial" w:cs="Arial"/>
                <w:color w:val="000000" w:themeColor="text1"/>
                <w:sz w:val="22"/>
                <w:szCs w:val="22"/>
              </w:rPr>
              <w:t>excursión</w:t>
            </w:r>
            <w:r w:rsidRPr="00022FF7">
              <w:rPr>
                <w:rFonts w:ascii="Arial" w:hAnsi="Arial" w:cs="Arial"/>
                <w:color w:val="000000" w:themeColor="text1"/>
                <w:sz w:val="22"/>
                <w:szCs w:val="22"/>
              </w:rPr>
              <w:t xml:space="preserve"> de </w:t>
            </w:r>
            <w:r w:rsidR="00E6319C" w:rsidRPr="00022FF7">
              <w:rPr>
                <w:rFonts w:ascii="Arial" w:hAnsi="Arial" w:cs="Arial"/>
                <w:color w:val="000000" w:themeColor="text1"/>
                <w:sz w:val="22"/>
                <w:szCs w:val="22"/>
              </w:rPr>
              <w:t>día</w:t>
            </w:r>
            <w:r w:rsidRPr="00022FF7">
              <w:rPr>
                <w:rFonts w:ascii="Arial" w:hAnsi="Arial" w:cs="Arial"/>
                <w:color w:val="000000" w:themeColor="text1"/>
                <w:sz w:val="22"/>
                <w:szCs w:val="22"/>
              </w:rPr>
              <w:t xml:space="preserve"> completo City Tour Viña del Mar y </w:t>
            </w:r>
            <w:r w:rsidR="00E6319C" w:rsidRPr="00022FF7">
              <w:rPr>
                <w:rFonts w:ascii="Arial" w:hAnsi="Arial" w:cs="Arial"/>
                <w:color w:val="000000" w:themeColor="text1"/>
                <w:sz w:val="22"/>
                <w:szCs w:val="22"/>
              </w:rPr>
              <w:t>Valparaíso</w:t>
            </w:r>
            <w:r w:rsidRPr="00022FF7">
              <w:rPr>
                <w:rFonts w:ascii="Arial" w:hAnsi="Arial" w:cs="Arial"/>
                <w:color w:val="000000" w:themeColor="text1"/>
                <w:sz w:val="22"/>
                <w:szCs w:val="22"/>
              </w:rPr>
              <w:t xml:space="preserve">. </w:t>
            </w:r>
          </w:p>
        </w:tc>
        <w:tc>
          <w:tcPr>
            <w:tcW w:w="2400" w:type="dxa"/>
            <w:tcBorders>
              <w:top w:val="nil"/>
              <w:left w:val="nil"/>
              <w:bottom w:val="nil"/>
              <w:right w:val="nil"/>
            </w:tcBorders>
            <w:shd w:val="clear" w:color="auto" w:fill="auto"/>
            <w:noWrap/>
            <w:vAlign w:val="center"/>
            <w:hideMark/>
          </w:tcPr>
          <w:p w14:paraId="4DC4514B"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7F6F7AA4"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72C0E1F5"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6CA961EC"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391E868F"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631CDE1C"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6581C0EB"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3DD2F507"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610ED878" w14:textId="77777777" w:rsidR="00022FF7" w:rsidRPr="00022FF7" w:rsidRDefault="00022FF7">
            <w:pPr>
              <w:rPr>
                <w:rFonts w:ascii="Arial" w:hAnsi="Arial" w:cs="Arial"/>
                <w:color w:val="000000" w:themeColor="text1"/>
                <w:sz w:val="22"/>
                <w:szCs w:val="22"/>
              </w:rPr>
            </w:pPr>
          </w:p>
        </w:tc>
      </w:tr>
      <w:tr w:rsidR="00022FF7" w14:paraId="49695EB4" w14:textId="77777777" w:rsidTr="00022FF7">
        <w:trPr>
          <w:trHeight w:val="255"/>
        </w:trPr>
        <w:tc>
          <w:tcPr>
            <w:tcW w:w="6305" w:type="dxa"/>
            <w:tcBorders>
              <w:top w:val="nil"/>
              <w:left w:val="nil"/>
              <w:bottom w:val="nil"/>
              <w:right w:val="nil"/>
            </w:tcBorders>
            <w:shd w:val="clear" w:color="FFFFFF" w:fill="FFFFFF"/>
            <w:noWrap/>
            <w:vAlign w:val="center"/>
            <w:hideMark/>
          </w:tcPr>
          <w:p w14:paraId="5EBD4293" w14:textId="77777777" w:rsidR="00022FF7" w:rsidRPr="00022FF7" w:rsidRDefault="00022FF7">
            <w:pPr>
              <w:rPr>
                <w:rFonts w:ascii="Arial" w:hAnsi="Arial" w:cs="Arial"/>
                <w:color w:val="000000" w:themeColor="text1"/>
                <w:sz w:val="22"/>
                <w:szCs w:val="22"/>
              </w:rPr>
            </w:pPr>
            <w:r w:rsidRPr="00022FF7">
              <w:rPr>
                <w:rFonts w:ascii="Arial" w:hAnsi="Arial" w:cs="Arial"/>
                <w:color w:val="000000" w:themeColor="text1"/>
                <w:sz w:val="22"/>
                <w:szCs w:val="22"/>
              </w:rPr>
              <w:t> </w:t>
            </w:r>
          </w:p>
        </w:tc>
        <w:tc>
          <w:tcPr>
            <w:tcW w:w="2400" w:type="dxa"/>
            <w:tcBorders>
              <w:top w:val="nil"/>
              <w:left w:val="nil"/>
              <w:bottom w:val="nil"/>
              <w:right w:val="nil"/>
            </w:tcBorders>
            <w:shd w:val="clear" w:color="auto" w:fill="auto"/>
            <w:noWrap/>
            <w:vAlign w:val="center"/>
            <w:hideMark/>
          </w:tcPr>
          <w:p w14:paraId="1DAFF82B"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02D03948"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0932205A"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630FE214"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736111BD"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6DF27392"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0948A83F"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436B2445"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005B4B6E" w14:textId="77777777" w:rsidR="00022FF7" w:rsidRPr="00022FF7" w:rsidRDefault="00022FF7">
            <w:pPr>
              <w:rPr>
                <w:rFonts w:ascii="Arial" w:hAnsi="Arial" w:cs="Arial"/>
                <w:color w:val="000000" w:themeColor="text1"/>
                <w:sz w:val="22"/>
                <w:szCs w:val="22"/>
              </w:rPr>
            </w:pPr>
          </w:p>
        </w:tc>
      </w:tr>
      <w:tr w:rsidR="00022FF7" w14:paraId="0F1A9A0A" w14:textId="77777777" w:rsidTr="00022FF7">
        <w:trPr>
          <w:trHeight w:val="255"/>
        </w:trPr>
        <w:tc>
          <w:tcPr>
            <w:tcW w:w="6305" w:type="dxa"/>
            <w:tcBorders>
              <w:top w:val="nil"/>
              <w:left w:val="nil"/>
              <w:bottom w:val="nil"/>
              <w:right w:val="nil"/>
            </w:tcBorders>
            <w:shd w:val="clear" w:color="FFFFFF" w:fill="FFFFFF"/>
            <w:noWrap/>
            <w:vAlign w:val="center"/>
            <w:hideMark/>
          </w:tcPr>
          <w:p w14:paraId="6A62EB84" w14:textId="2AAAF6B2" w:rsidR="00022FF7" w:rsidRPr="00022FF7" w:rsidRDefault="00022FF7">
            <w:pPr>
              <w:rPr>
                <w:rFonts w:ascii="Arial" w:hAnsi="Arial" w:cs="Arial"/>
                <w:b/>
                <w:bCs/>
                <w:color w:val="000000" w:themeColor="text1"/>
                <w:sz w:val="22"/>
                <w:szCs w:val="22"/>
              </w:rPr>
            </w:pPr>
            <w:r w:rsidRPr="00022FF7">
              <w:rPr>
                <w:rFonts w:ascii="Arial" w:hAnsi="Arial" w:cs="Arial"/>
                <w:b/>
                <w:bCs/>
                <w:color w:val="000000" w:themeColor="text1"/>
                <w:sz w:val="22"/>
                <w:szCs w:val="22"/>
              </w:rPr>
              <w:t>Puerto Varas</w:t>
            </w:r>
            <w:r w:rsidR="00E6319C">
              <w:rPr>
                <w:rFonts w:ascii="Arial" w:hAnsi="Arial" w:cs="Arial"/>
                <w:b/>
                <w:bCs/>
                <w:color w:val="000000" w:themeColor="text1"/>
                <w:sz w:val="22"/>
                <w:szCs w:val="22"/>
              </w:rPr>
              <w:t>:</w:t>
            </w:r>
          </w:p>
        </w:tc>
        <w:tc>
          <w:tcPr>
            <w:tcW w:w="2400" w:type="dxa"/>
            <w:tcBorders>
              <w:top w:val="nil"/>
              <w:left w:val="nil"/>
              <w:bottom w:val="nil"/>
              <w:right w:val="nil"/>
            </w:tcBorders>
            <w:shd w:val="clear" w:color="auto" w:fill="auto"/>
            <w:noWrap/>
            <w:vAlign w:val="center"/>
            <w:hideMark/>
          </w:tcPr>
          <w:p w14:paraId="6FF22428" w14:textId="77777777" w:rsidR="00022FF7" w:rsidRPr="00022FF7" w:rsidRDefault="00022FF7">
            <w:pPr>
              <w:rPr>
                <w:rFonts w:ascii="Arial" w:hAnsi="Arial" w:cs="Arial"/>
                <w:b/>
                <w:bCs/>
                <w:color w:val="000000" w:themeColor="text1"/>
                <w:sz w:val="22"/>
                <w:szCs w:val="22"/>
              </w:rPr>
            </w:pPr>
          </w:p>
        </w:tc>
        <w:tc>
          <w:tcPr>
            <w:tcW w:w="880" w:type="dxa"/>
            <w:tcBorders>
              <w:top w:val="nil"/>
              <w:left w:val="nil"/>
              <w:bottom w:val="nil"/>
              <w:right w:val="nil"/>
            </w:tcBorders>
            <w:shd w:val="clear" w:color="auto" w:fill="auto"/>
            <w:noWrap/>
            <w:vAlign w:val="center"/>
            <w:hideMark/>
          </w:tcPr>
          <w:p w14:paraId="37620061"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45B547CE"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56907703"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7F328B5F"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5119C12F"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641503B6"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153C3C94"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42ECBCFA" w14:textId="77777777" w:rsidR="00022FF7" w:rsidRPr="00022FF7" w:rsidRDefault="00022FF7">
            <w:pPr>
              <w:rPr>
                <w:rFonts w:ascii="Arial" w:hAnsi="Arial" w:cs="Arial"/>
                <w:color w:val="000000" w:themeColor="text1"/>
                <w:sz w:val="22"/>
                <w:szCs w:val="22"/>
              </w:rPr>
            </w:pPr>
          </w:p>
        </w:tc>
      </w:tr>
      <w:tr w:rsidR="00022FF7" w14:paraId="20393FBF" w14:textId="77777777" w:rsidTr="00022FF7">
        <w:trPr>
          <w:trHeight w:val="255"/>
        </w:trPr>
        <w:tc>
          <w:tcPr>
            <w:tcW w:w="8705" w:type="dxa"/>
            <w:gridSpan w:val="2"/>
            <w:tcBorders>
              <w:top w:val="nil"/>
              <w:left w:val="nil"/>
              <w:bottom w:val="nil"/>
              <w:right w:val="nil"/>
            </w:tcBorders>
            <w:shd w:val="clear" w:color="auto" w:fill="auto"/>
            <w:noWrap/>
            <w:vAlign w:val="center"/>
            <w:hideMark/>
          </w:tcPr>
          <w:p w14:paraId="0A943599" w14:textId="77777777" w:rsidR="00022FF7" w:rsidRPr="00022FF7" w:rsidRDefault="00022FF7" w:rsidP="00022FF7">
            <w:pPr>
              <w:pStyle w:val="Prrafodelista"/>
              <w:numPr>
                <w:ilvl w:val="0"/>
                <w:numId w:val="12"/>
              </w:numPr>
              <w:rPr>
                <w:rFonts w:ascii="Arial" w:hAnsi="Arial" w:cs="Arial"/>
                <w:color w:val="000000" w:themeColor="text1"/>
                <w:sz w:val="22"/>
                <w:szCs w:val="22"/>
              </w:rPr>
            </w:pPr>
            <w:r w:rsidRPr="00022FF7">
              <w:rPr>
                <w:rFonts w:ascii="Arial" w:hAnsi="Arial" w:cs="Arial"/>
                <w:color w:val="000000" w:themeColor="text1"/>
                <w:sz w:val="22"/>
                <w:szCs w:val="22"/>
              </w:rPr>
              <w:t>Traslado Aeropuerto/Hotel/Aeropuerto.</w:t>
            </w:r>
          </w:p>
        </w:tc>
        <w:tc>
          <w:tcPr>
            <w:tcW w:w="880" w:type="dxa"/>
            <w:tcBorders>
              <w:top w:val="nil"/>
              <w:left w:val="nil"/>
              <w:bottom w:val="nil"/>
              <w:right w:val="nil"/>
            </w:tcBorders>
            <w:shd w:val="clear" w:color="auto" w:fill="auto"/>
            <w:noWrap/>
            <w:vAlign w:val="center"/>
            <w:hideMark/>
          </w:tcPr>
          <w:p w14:paraId="72D8D864"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03F25BCF"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03B8C1D6"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61F0D39B"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6EF2C93B"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731EDA29"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01A44F4F"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17833948" w14:textId="77777777" w:rsidR="00022FF7" w:rsidRPr="00022FF7" w:rsidRDefault="00022FF7">
            <w:pPr>
              <w:rPr>
                <w:rFonts w:ascii="Arial" w:hAnsi="Arial" w:cs="Arial"/>
                <w:color w:val="000000" w:themeColor="text1"/>
                <w:sz w:val="22"/>
                <w:szCs w:val="22"/>
              </w:rPr>
            </w:pPr>
          </w:p>
        </w:tc>
      </w:tr>
      <w:tr w:rsidR="00022FF7" w14:paraId="55C8B781" w14:textId="77777777" w:rsidTr="00022FF7">
        <w:trPr>
          <w:trHeight w:val="255"/>
        </w:trPr>
        <w:tc>
          <w:tcPr>
            <w:tcW w:w="8705" w:type="dxa"/>
            <w:gridSpan w:val="2"/>
            <w:tcBorders>
              <w:top w:val="nil"/>
              <w:left w:val="nil"/>
              <w:bottom w:val="nil"/>
              <w:right w:val="nil"/>
            </w:tcBorders>
            <w:shd w:val="clear" w:color="auto" w:fill="auto"/>
            <w:noWrap/>
            <w:vAlign w:val="center"/>
            <w:hideMark/>
          </w:tcPr>
          <w:p w14:paraId="4F4F5764" w14:textId="3CBF9D71" w:rsidR="00022FF7" w:rsidRPr="00022FF7" w:rsidRDefault="00022FF7" w:rsidP="00022FF7">
            <w:pPr>
              <w:pStyle w:val="Prrafodelista"/>
              <w:numPr>
                <w:ilvl w:val="0"/>
                <w:numId w:val="12"/>
              </w:numPr>
              <w:rPr>
                <w:rFonts w:ascii="Arial" w:hAnsi="Arial" w:cs="Arial"/>
                <w:color w:val="000000" w:themeColor="text1"/>
                <w:sz w:val="22"/>
                <w:szCs w:val="22"/>
              </w:rPr>
            </w:pPr>
            <w:r w:rsidRPr="00022FF7">
              <w:rPr>
                <w:rFonts w:ascii="Arial" w:hAnsi="Arial" w:cs="Arial"/>
                <w:color w:val="000000" w:themeColor="text1"/>
                <w:sz w:val="22"/>
                <w:szCs w:val="22"/>
              </w:rPr>
              <w:t xml:space="preserve">5 </w:t>
            </w:r>
            <w:r w:rsidR="00E6319C" w:rsidRPr="00022FF7">
              <w:rPr>
                <w:rFonts w:ascii="Arial" w:hAnsi="Arial" w:cs="Arial"/>
                <w:color w:val="000000" w:themeColor="text1"/>
                <w:sz w:val="22"/>
                <w:szCs w:val="22"/>
              </w:rPr>
              <w:t>noches</w:t>
            </w:r>
            <w:r w:rsidRPr="00022FF7">
              <w:rPr>
                <w:rFonts w:ascii="Arial" w:hAnsi="Arial" w:cs="Arial"/>
                <w:color w:val="000000" w:themeColor="text1"/>
                <w:sz w:val="22"/>
                <w:szCs w:val="22"/>
              </w:rPr>
              <w:t xml:space="preserve"> de alojamiento con desayuno.</w:t>
            </w:r>
          </w:p>
        </w:tc>
        <w:tc>
          <w:tcPr>
            <w:tcW w:w="880" w:type="dxa"/>
            <w:tcBorders>
              <w:top w:val="nil"/>
              <w:left w:val="nil"/>
              <w:bottom w:val="nil"/>
              <w:right w:val="nil"/>
            </w:tcBorders>
            <w:shd w:val="clear" w:color="auto" w:fill="auto"/>
            <w:noWrap/>
            <w:vAlign w:val="center"/>
            <w:hideMark/>
          </w:tcPr>
          <w:p w14:paraId="31D88716"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5AC31A6D"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09D9B3B9"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7FD077CD"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7B90EB21"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01995457"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7245511D"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6845B8A0" w14:textId="77777777" w:rsidR="00022FF7" w:rsidRPr="00022FF7" w:rsidRDefault="00022FF7">
            <w:pPr>
              <w:rPr>
                <w:rFonts w:ascii="Arial" w:hAnsi="Arial" w:cs="Arial"/>
                <w:color w:val="000000" w:themeColor="text1"/>
                <w:sz w:val="22"/>
                <w:szCs w:val="22"/>
              </w:rPr>
            </w:pPr>
          </w:p>
        </w:tc>
      </w:tr>
      <w:tr w:rsidR="00022FF7" w14:paraId="254AF580" w14:textId="77777777" w:rsidTr="00022FF7">
        <w:trPr>
          <w:trHeight w:val="255"/>
        </w:trPr>
        <w:tc>
          <w:tcPr>
            <w:tcW w:w="9585" w:type="dxa"/>
            <w:gridSpan w:val="3"/>
            <w:tcBorders>
              <w:top w:val="nil"/>
              <w:left w:val="nil"/>
              <w:bottom w:val="nil"/>
              <w:right w:val="nil"/>
            </w:tcBorders>
            <w:shd w:val="clear" w:color="auto" w:fill="auto"/>
            <w:noWrap/>
            <w:vAlign w:val="center"/>
            <w:hideMark/>
          </w:tcPr>
          <w:p w14:paraId="1034A07D" w14:textId="32C10756" w:rsidR="00022FF7" w:rsidRPr="00022FF7" w:rsidRDefault="00022FF7" w:rsidP="00022FF7">
            <w:pPr>
              <w:pStyle w:val="Prrafodelista"/>
              <w:numPr>
                <w:ilvl w:val="0"/>
                <w:numId w:val="12"/>
              </w:numPr>
              <w:rPr>
                <w:rFonts w:ascii="Arial" w:hAnsi="Arial" w:cs="Arial"/>
                <w:color w:val="000000" w:themeColor="text1"/>
                <w:sz w:val="22"/>
                <w:szCs w:val="22"/>
              </w:rPr>
            </w:pPr>
            <w:r w:rsidRPr="00022FF7">
              <w:rPr>
                <w:rFonts w:ascii="Arial" w:hAnsi="Arial" w:cs="Arial"/>
                <w:color w:val="000000" w:themeColor="text1"/>
                <w:sz w:val="22"/>
                <w:szCs w:val="22"/>
              </w:rPr>
              <w:t xml:space="preserve">1 </w:t>
            </w:r>
            <w:r w:rsidR="00E6319C" w:rsidRPr="00022FF7">
              <w:rPr>
                <w:rFonts w:ascii="Arial" w:hAnsi="Arial" w:cs="Arial"/>
                <w:color w:val="000000" w:themeColor="text1"/>
                <w:sz w:val="22"/>
                <w:szCs w:val="22"/>
              </w:rPr>
              <w:t>excursión</w:t>
            </w:r>
            <w:r w:rsidRPr="00022FF7">
              <w:rPr>
                <w:rFonts w:ascii="Arial" w:hAnsi="Arial" w:cs="Arial"/>
                <w:color w:val="000000" w:themeColor="text1"/>
                <w:sz w:val="22"/>
                <w:szCs w:val="22"/>
              </w:rPr>
              <w:t xml:space="preserve"> de medio día Volcán Osorno</w:t>
            </w:r>
          </w:p>
        </w:tc>
        <w:tc>
          <w:tcPr>
            <w:tcW w:w="880" w:type="dxa"/>
            <w:tcBorders>
              <w:top w:val="nil"/>
              <w:left w:val="nil"/>
              <w:bottom w:val="nil"/>
              <w:right w:val="nil"/>
            </w:tcBorders>
            <w:shd w:val="clear" w:color="auto" w:fill="auto"/>
            <w:noWrap/>
            <w:vAlign w:val="center"/>
            <w:hideMark/>
          </w:tcPr>
          <w:p w14:paraId="4DFD9FF8"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15EECEA7"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057AA32E"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4CD2CC44"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4DF31B27"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026587D4"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0C188FA2" w14:textId="77777777" w:rsidR="00022FF7" w:rsidRPr="00022FF7" w:rsidRDefault="00022FF7">
            <w:pPr>
              <w:rPr>
                <w:rFonts w:ascii="Arial" w:hAnsi="Arial" w:cs="Arial"/>
                <w:color w:val="000000" w:themeColor="text1"/>
                <w:sz w:val="22"/>
                <w:szCs w:val="22"/>
              </w:rPr>
            </w:pPr>
          </w:p>
        </w:tc>
      </w:tr>
      <w:tr w:rsidR="00022FF7" w14:paraId="0BFA5904" w14:textId="77777777" w:rsidTr="00022FF7">
        <w:trPr>
          <w:trHeight w:val="255"/>
        </w:trPr>
        <w:tc>
          <w:tcPr>
            <w:tcW w:w="13105" w:type="dxa"/>
            <w:gridSpan w:val="7"/>
            <w:tcBorders>
              <w:top w:val="nil"/>
              <w:left w:val="nil"/>
              <w:bottom w:val="nil"/>
              <w:right w:val="nil"/>
            </w:tcBorders>
            <w:shd w:val="clear" w:color="auto" w:fill="auto"/>
            <w:noWrap/>
            <w:vAlign w:val="center"/>
            <w:hideMark/>
          </w:tcPr>
          <w:p w14:paraId="47B8EA16" w14:textId="2C5AE1A7" w:rsidR="00022FF7" w:rsidRPr="00022FF7" w:rsidRDefault="00022FF7" w:rsidP="00022FF7">
            <w:pPr>
              <w:pStyle w:val="Prrafodelista"/>
              <w:numPr>
                <w:ilvl w:val="0"/>
                <w:numId w:val="12"/>
              </w:numPr>
              <w:rPr>
                <w:rFonts w:ascii="Arial" w:hAnsi="Arial" w:cs="Arial"/>
                <w:color w:val="000000" w:themeColor="text1"/>
                <w:sz w:val="22"/>
                <w:szCs w:val="22"/>
              </w:rPr>
            </w:pPr>
            <w:r w:rsidRPr="00022FF7">
              <w:rPr>
                <w:rFonts w:ascii="Arial" w:hAnsi="Arial" w:cs="Arial"/>
                <w:color w:val="000000" w:themeColor="text1"/>
                <w:sz w:val="22"/>
                <w:szCs w:val="22"/>
              </w:rPr>
              <w:t xml:space="preserve">1 </w:t>
            </w:r>
            <w:r w:rsidR="00E6319C" w:rsidRPr="00022FF7">
              <w:rPr>
                <w:rFonts w:ascii="Arial" w:hAnsi="Arial" w:cs="Arial"/>
                <w:color w:val="000000" w:themeColor="text1"/>
                <w:sz w:val="22"/>
                <w:szCs w:val="22"/>
              </w:rPr>
              <w:t>excursión</w:t>
            </w:r>
            <w:r w:rsidRPr="00022FF7">
              <w:rPr>
                <w:rFonts w:ascii="Arial" w:hAnsi="Arial" w:cs="Arial"/>
                <w:color w:val="000000" w:themeColor="text1"/>
                <w:sz w:val="22"/>
                <w:szCs w:val="22"/>
              </w:rPr>
              <w:t xml:space="preserve"> de </w:t>
            </w:r>
            <w:r w:rsidR="00AB7DE7">
              <w:rPr>
                <w:rFonts w:ascii="Arial" w:hAnsi="Arial" w:cs="Arial"/>
                <w:color w:val="000000" w:themeColor="text1"/>
                <w:sz w:val="22"/>
                <w:szCs w:val="22"/>
              </w:rPr>
              <w:t xml:space="preserve">medio </w:t>
            </w:r>
            <w:r w:rsidRPr="00022FF7">
              <w:rPr>
                <w:rFonts w:ascii="Arial" w:hAnsi="Arial" w:cs="Arial"/>
                <w:color w:val="000000" w:themeColor="text1"/>
                <w:sz w:val="22"/>
                <w:szCs w:val="22"/>
              </w:rPr>
              <w:t>día City Tour Puerto Montt y Puerto Varas</w:t>
            </w:r>
          </w:p>
        </w:tc>
        <w:tc>
          <w:tcPr>
            <w:tcW w:w="880" w:type="dxa"/>
            <w:tcBorders>
              <w:top w:val="nil"/>
              <w:left w:val="nil"/>
              <w:bottom w:val="nil"/>
              <w:right w:val="nil"/>
            </w:tcBorders>
            <w:shd w:val="clear" w:color="auto" w:fill="auto"/>
            <w:noWrap/>
            <w:vAlign w:val="center"/>
            <w:hideMark/>
          </w:tcPr>
          <w:p w14:paraId="1BF91A3C"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3E702F7D" w14:textId="77777777" w:rsidR="00022FF7" w:rsidRPr="00022FF7" w:rsidRDefault="00022FF7">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70DA9105" w14:textId="77777777" w:rsidR="00022FF7" w:rsidRPr="00022FF7" w:rsidRDefault="00022FF7">
            <w:pPr>
              <w:rPr>
                <w:rFonts w:ascii="Arial" w:hAnsi="Arial" w:cs="Arial"/>
                <w:color w:val="000000" w:themeColor="text1"/>
                <w:sz w:val="22"/>
                <w:szCs w:val="22"/>
              </w:rPr>
            </w:pPr>
          </w:p>
        </w:tc>
      </w:tr>
      <w:tr w:rsidR="00022FF7" w14:paraId="0C3B65FF" w14:textId="77777777" w:rsidTr="00022FF7">
        <w:trPr>
          <w:trHeight w:val="255"/>
        </w:trPr>
        <w:tc>
          <w:tcPr>
            <w:tcW w:w="15745" w:type="dxa"/>
            <w:gridSpan w:val="10"/>
            <w:tcBorders>
              <w:top w:val="nil"/>
              <w:left w:val="nil"/>
              <w:bottom w:val="nil"/>
              <w:right w:val="nil"/>
            </w:tcBorders>
            <w:shd w:val="clear" w:color="auto" w:fill="auto"/>
            <w:noWrap/>
            <w:vAlign w:val="center"/>
            <w:hideMark/>
          </w:tcPr>
          <w:p w14:paraId="2B7BFCAB" w14:textId="206088BA" w:rsidR="00022FF7" w:rsidRPr="00022FF7" w:rsidRDefault="00022FF7" w:rsidP="00022FF7">
            <w:pPr>
              <w:pStyle w:val="Prrafodelista"/>
              <w:numPr>
                <w:ilvl w:val="0"/>
                <w:numId w:val="12"/>
              </w:numPr>
              <w:rPr>
                <w:rFonts w:ascii="Arial" w:hAnsi="Arial" w:cs="Arial"/>
                <w:color w:val="000000" w:themeColor="text1"/>
                <w:sz w:val="22"/>
                <w:szCs w:val="22"/>
              </w:rPr>
            </w:pPr>
            <w:r w:rsidRPr="00022FF7">
              <w:rPr>
                <w:rFonts w:ascii="Arial" w:hAnsi="Arial" w:cs="Arial"/>
                <w:color w:val="000000" w:themeColor="text1"/>
                <w:sz w:val="22"/>
                <w:szCs w:val="22"/>
              </w:rPr>
              <w:t xml:space="preserve">1 </w:t>
            </w:r>
            <w:r w:rsidR="00E6319C" w:rsidRPr="00022FF7">
              <w:rPr>
                <w:rFonts w:ascii="Arial" w:hAnsi="Arial" w:cs="Arial"/>
                <w:color w:val="000000" w:themeColor="text1"/>
                <w:sz w:val="22"/>
                <w:szCs w:val="22"/>
              </w:rPr>
              <w:t>excursión</w:t>
            </w:r>
            <w:r w:rsidRPr="00022FF7">
              <w:rPr>
                <w:rFonts w:ascii="Arial" w:hAnsi="Arial" w:cs="Arial"/>
                <w:color w:val="000000" w:themeColor="text1"/>
                <w:sz w:val="22"/>
                <w:szCs w:val="22"/>
              </w:rPr>
              <w:t xml:space="preserve"> de día completo: Navegación </w:t>
            </w:r>
            <w:proofErr w:type="spellStart"/>
            <w:r w:rsidRPr="00022FF7">
              <w:rPr>
                <w:rFonts w:ascii="Arial" w:hAnsi="Arial" w:cs="Arial"/>
                <w:color w:val="000000" w:themeColor="text1"/>
                <w:sz w:val="22"/>
                <w:szCs w:val="22"/>
              </w:rPr>
              <w:t>Peulla</w:t>
            </w:r>
            <w:proofErr w:type="spellEnd"/>
            <w:r w:rsidRPr="00022FF7">
              <w:rPr>
                <w:rFonts w:ascii="Arial" w:hAnsi="Arial" w:cs="Arial"/>
                <w:color w:val="000000" w:themeColor="text1"/>
                <w:sz w:val="22"/>
                <w:szCs w:val="22"/>
              </w:rPr>
              <w:t xml:space="preserve"> (No incluye almuerzo) (Incluye traslados hotel/ </w:t>
            </w:r>
          </w:p>
          <w:p w14:paraId="1E35AD05" w14:textId="7993296A" w:rsidR="00022FF7" w:rsidRPr="00022FF7" w:rsidRDefault="00022FF7">
            <w:pPr>
              <w:rPr>
                <w:rFonts w:ascii="Arial" w:hAnsi="Arial" w:cs="Arial"/>
                <w:color w:val="000000" w:themeColor="text1"/>
                <w:sz w:val="22"/>
                <w:szCs w:val="22"/>
              </w:rPr>
            </w:pPr>
            <w:r>
              <w:rPr>
                <w:rFonts w:ascii="Arial" w:hAnsi="Arial" w:cs="Arial"/>
                <w:color w:val="000000" w:themeColor="text1"/>
                <w:sz w:val="22"/>
                <w:szCs w:val="22"/>
              </w:rPr>
              <w:t>Punto de partida- hotel</w:t>
            </w:r>
          </w:p>
        </w:tc>
      </w:tr>
    </w:tbl>
    <w:p w14:paraId="08354E1C" w14:textId="77777777" w:rsidR="00022FF7" w:rsidRDefault="00022FF7" w:rsidP="009F3CB1">
      <w:pPr>
        <w:rPr>
          <w:rFonts w:ascii="Arial" w:hAnsi="Arial" w:cs="Arial"/>
          <w:b/>
          <w:sz w:val="22"/>
          <w:szCs w:val="22"/>
        </w:rPr>
      </w:pPr>
    </w:p>
    <w:p w14:paraId="75F97838" w14:textId="59861736" w:rsidR="009F3CB1" w:rsidRDefault="009F3CB1" w:rsidP="009F3CB1">
      <w:pPr>
        <w:rPr>
          <w:rFonts w:ascii="Arial" w:hAnsi="Arial" w:cs="Arial"/>
          <w:b/>
          <w:sz w:val="22"/>
          <w:szCs w:val="22"/>
        </w:rPr>
      </w:pPr>
      <w:r>
        <w:rPr>
          <w:rFonts w:ascii="Arial" w:hAnsi="Arial" w:cs="Arial"/>
          <w:b/>
          <w:sz w:val="22"/>
          <w:szCs w:val="22"/>
        </w:rPr>
        <w:t>NO INCLUYE:</w:t>
      </w:r>
    </w:p>
    <w:p w14:paraId="7E85FD4B" w14:textId="77777777" w:rsidR="009F3CB1" w:rsidRDefault="009F3CB1" w:rsidP="009F3CB1">
      <w:pPr>
        <w:pStyle w:val="Prrafodelista"/>
        <w:numPr>
          <w:ilvl w:val="0"/>
          <w:numId w:val="7"/>
        </w:numPr>
        <w:rPr>
          <w:rFonts w:ascii="Arial" w:hAnsi="Arial" w:cs="Arial"/>
          <w:sz w:val="22"/>
          <w:szCs w:val="22"/>
        </w:rPr>
      </w:pPr>
      <w:r>
        <w:rPr>
          <w:rFonts w:ascii="Arial" w:hAnsi="Arial" w:cs="Arial"/>
          <w:sz w:val="22"/>
          <w:szCs w:val="22"/>
        </w:rPr>
        <w:t>Tiquetes aéreos</w:t>
      </w:r>
    </w:p>
    <w:p w14:paraId="7553174F" w14:textId="77777777" w:rsidR="009F3CB1" w:rsidRDefault="009F3CB1" w:rsidP="009F3CB1">
      <w:pPr>
        <w:pStyle w:val="Prrafodelista"/>
        <w:numPr>
          <w:ilvl w:val="0"/>
          <w:numId w:val="7"/>
        </w:numPr>
        <w:rPr>
          <w:rFonts w:ascii="Arial" w:hAnsi="Arial" w:cs="Arial"/>
          <w:sz w:val="22"/>
          <w:szCs w:val="22"/>
        </w:rPr>
      </w:pPr>
      <w:r>
        <w:rPr>
          <w:rFonts w:ascii="Arial" w:hAnsi="Arial" w:cs="Arial"/>
          <w:sz w:val="22"/>
          <w:szCs w:val="22"/>
        </w:rPr>
        <w:t>Alimentación no descrita en el itinerario</w:t>
      </w:r>
    </w:p>
    <w:p w14:paraId="0FB235A7" w14:textId="77777777" w:rsidR="009F3CB1" w:rsidRDefault="009F3CB1" w:rsidP="009F3CB1">
      <w:pPr>
        <w:pStyle w:val="Prrafodelista"/>
        <w:numPr>
          <w:ilvl w:val="0"/>
          <w:numId w:val="7"/>
        </w:numPr>
        <w:rPr>
          <w:rFonts w:ascii="Arial" w:hAnsi="Arial" w:cs="Arial"/>
          <w:sz w:val="22"/>
          <w:szCs w:val="22"/>
        </w:rPr>
      </w:pPr>
      <w:r>
        <w:rPr>
          <w:rFonts w:ascii="Arial" w:hAnsi="Arial" w:cs="Arial"/>
          <w:sz w:val="22"/>
          <w:szCs w:val="22"/>
        </w:rPr>
        <w:t>Gastos bancarios</w:t>
      </w:r>
    </w:p>
    <w:p w14:paraId="42C0F633" w14:textId="77777777" w:rsidR="009F3CB1" w:rsidRDefault="009F3CB1" w:rsidP="009F3CB1">
      <w:pPr>
        <w:pStyle w:val="Prrafodelista"/>
        <w:numPr>
          <w:ilvl w:val="0"/>
          <w:numId w:val="7"/>
        </w:numPr>
        <w:rPr>
          <w:rFonts w:ascii="Arial" w:hAnsi="Arial" w:cs="Arial"/>
          <w:sz w:val="22"/>
          <w:szCs w:val="22"/>
        </w:rPr>
      </w:pPr>
      <w:r>
        <w:rPr>
          <w:rFonts w:ascii="Arial" w:hAnsi="Arial" w:cs="Arial"/>
          <w:sz w:val="22"/>
          <w:szCs w:val="22"/>
        </w:rPr>
        <w:t>Cualquier gasto y/o servicio no descrito en el presente itinerario</w:t>
      </w:r>
    </w:p>
    <w:p w14:paraId="7FB1D4A5" w14:textId="77777777" w:rsidR="009F3CB1" w:rsidRDefault="009F3CB1" w:rsidP="009F3CB1">
      <w:pPr>
        <w:rPr>
          <w:rFonts w:ascii="Arial" w:hAnsi="Arial" w:cs="Arial"/>
          <w:sz w:val="22"/>
          <w:szCs w:val="22"/>
        </w:rPr>
      </w:pPr>
    </w:p>
    <w:p w14:paraId="6437C124" w14:textId="457A6262" w:rsidR="009F3CB1" w:rsidRPr="006B3E3B" w:rsidRDefault="002915EE" w:rsidP="009F3CB1">
      <w:pPr>
        <w:tabs>
          <w:tab w:val="center" w:pos="4986"/>
        </w:tabs>
        <w:spacing w:line="240" w:lineRule="atLeast"/>
        <w:ind w:left="-568" w:right="-568"/>
        <w:jc w:val="both"/>
        <w:rPr>
          <w:rFonts w:ascii="Arial" w:hAnsi="Arial" w:cs="Arial"/>
          <w:color w:val="000000" w:themeColor="text1"/>
          <w:sz w:val="22"/>
          <w:szCs w:val="22"/>
        </w:rPr>
      </w:pPr>
      <w:r>
        <w:rPr>
          <w:rFonts w:ascii="Arial" w:hAnsi="Arial" w:cs="Arial"/>
          <w:b/>
          <w:color w:val="000000" w:themeColor="text1"/>
          <w:sz w:val="22"/>
          <w:szCs w:val="22"/>
        </w:rPr>
        <w:tab/>
      </w:r>
      <w:r w:rsidR="009F3CB1" w:rsidRPr="006B3E3B">
        <w:rPr>
          <w:rFonts w:ascii="Arial" w:hAnsi="Arial" w:cs="Arial"/>
          <w:b/>
          <w:color w:val="000000" w:themeColor="text1"/>
          <w:sz w:val="22"/>
          <w:szCs w:val="22"/>
        </w:rPr>
        <w:t>DEPÓSITOS:</w:t>
      </w:r>
      <w:r w:rsidR="009F3CB1" w:rsidRPr="006B3E3B">
        <w:rPr>
          <w:rFonts w:ascii="Arial" w:hAnsi="Arial" w:cs="Arial"/>
          <w:color w:val="000000" w:themeColor="text1"/>
          <w:sz w:val="22"/>
          <w:szCs w:val="22"/>
        </w:rPr>
        <w:t xml:space="preserve"> El pasajero al inscribirse en este </w:t>
      </w:r>
      <w:r w:rsidR="00E6319C" w:rsidRPr="006B3E3B">
        <w:rPr>
          <w:rFonts w:ascii="Arial" w:hAnsi="Arial" w:cs="Arial"/>
          <w:color w:val="000000" w:themeColor="text1"/>
          <w:sz w:val="22"/>
          <w:szCs w:val="22"/>
        </w:rPr>
        <w:t>plan</w:t>
      </w:r>
      <w:r w:rsidR="009F3CB1" w:rsidRPr="006B3E3B">
        <w:rPr>
          <w:rFonts w:ascii="Arial" w:hAnsi="Arial" w:cs="Arial"/>
          <w:color w:val="000000" w:themeColor="text1"/>
          <w:sz w:val="22"/>
          <w:szCs w:val="22"/>
        </w:rPr>
        <w:t xml:space="preserve"> deberá dar un depósito de USD. 200.00, los cuales serán abonados al cancelar la totalidad de la excursión.</w:t>
      </w:r>
    </w:p>
    <w:p w14:paraId="49F95E04" w14:textId="77777777" w:rsidR="009F3CB1" w:rsidRPr="006B3E3B" w:rsidRDefault="009F3CB1" w:rsidP="009F3CB1">
      <w:pPr>
        <w:tabs>
          <w:tab w:val="center" w:pos="4986"/>
        </w:tabs>
        <w:spacing w:line="240" w:lineRule="atLeast"/>
        <w:ind w:left="-568" w:right="-568"/>
        <w:jc w:val="both"/>
        <w:rPr>
          <w:rFonts w:ascii="Arial" w:hAnsi="Arial" w:cs="Arial"/>
          <w:b/>
          <w:color w:val="000000" w:themeColor="text1"/>
          <w:sz w:val="22"/>
          <w:szCs w:val="22"/>
        </w:rPr>
      </w:pPr>
    </w:p>
    <w:p w14:paraId="7E98946B" w14:textId="189D9603" w:rsidR="009F3CB1" w:rsidRPr="006B3E3B" w:rsidRDefault="009F3CB1" w:rsidP="009F3CB1">
      <w:pPr>
        <w:tabs>
          <w:tab w:val="left" w:pos="-720"/>
        </w:tabs>
        <w:spacing w:line="240" w:lineRule="atLeast"/>
        <w:ind w:left="-567" w:right="-568"/>
        <w:jc w:val="both"/>
        <w:rPr>
          <w:rFonts w:ascii="Arial" w:hAnsi="Arial" w:cs="Arial"/>
          <w:color w:val="000000" w:themeColor="text1"/>
          <w:sz w:val="22"/>
          <w:szCs w:val="22"/>
        </w:rPr>
      </w:pPr>
      <w:r w:rsidRPr="006B3E3B">
        <w:rPr>
          <w:rFonts w:ascii="Arial" w:hAnsi="Arial" w:cs="Arial"/>
          <w:b/>
          <w:bCs/>
          <w:color w:val="000000" w:themeColor="text1"/>
          <w:sz w:val="22"/>
          <w:szCs w:val="22"/>
        </w:rPr>
        <w:lastRenderedPageBreak/>
        <w:t>DOCUMENTACION</w:t>
      </w:r>
      <w:r w:rsidRPr="006B3E3B">
        <w:rPr>
          <w:rFonts w:ascii="Arial" w:hAnsi="Arial" w:cs="Arial"/>
          <w:color w:val="000000" w:themeColor="text1"/>
          <w:sz w:val="22"/>
          <w:szCs w:val="22"/>
        </w:rPr>
        <w:t xml:space="preserve">: AEROVISION S.A.S., se hace responsable por la prestación de los servicios terrestres en su calidad de intermediario entre el operador y la agencia de viajes que efectúa la </w:t>
      </w:r>
      <w:r w:rsidR="00E6319C" w:rsidRPr="006B3E3B">
        <w:rPr>
          <w:rFonts w:ascii="Arial" w:hAnsi="Arial" w:cs="Arial"/>
          <w:color w:val="000000" w:themeColor="text1"/>
          <w:sz w:val="22"/>
          <w:szCs w:val="22"/>
        </w:rPr>
        <w:t>venta. En</w:t>
      </w:r>
      <w:r w:rsidRPr="006B3E3B">
        <w:rPr>
          <w:rFonts w:ascii="Arial" w:hAnsi="Arial" w:cs="Arial"/>
          <w:color w:val="000000" w:themeColor="text1"/>
          <w:sz w:val="22"/>
          <w:szCs w:val="22"/>
        </w:rPr>
        <w:t xml:space="preserve"> ningún momento AEROVISION S.A.S., asume ningún tipo de </w:t>
      </w:r>
      <w:r w:rsidR="00E6319C" w:rsidRPr="006B3E3B">
        <w:rPr>
          <w:rFonts w:ascii="Arial" w:hAnsi="Arial" w:cs="Arial"/>
          <w:color w:val="000000" w:themeColor="text1"/>
          <w:sz w:val="22"/>
          <w:szCs w:val="22"/>
        </w:rPr>
        <w:t>responsabilidad en</w:t>
      </w:r>
      <w:r w:rsidRPr="006B3E3B">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3E82CC53" w14:textId="77777777" w:rsidR="009F3CB1" w:rsidRPr="006B3E3B" w:rsidRDefault="009F3CB1" w:rsidP="009F3CB1">
      <w:pPr>
        <w:pStyle w:val="Textodebloque"/>
        <w:ind w:left="0"/>
        <w:rPr>
          <w:b/>
          <w:color w:val="000000" w:themeColor="text1"/>
          <w:sz w:val="22"/>
          <w:szCs w:val="22"/>
        </w:rPr>
      </w:pPr>
    </w:p>
    <w:p w14:paraId="3AE564F1" w14:textId="77777777" w:rsidR="009F3CB1" w:rsidRPr="006B3E3B" w:rsidRDefault="009F3CB1" w:rsidP="009F3CB1">
      <w:pPr>
        <w:pStyle w:val="Textodebloque"/>
        <w:ind w:left="-567"/>
        <w:rPr>
          <w:b/>
          <w:color w:val="000000" w:themeColor="text1"/>
          <w:sz w:val="22"/>
          <w:szCs w:val="22"/>
        </w:rPr>
      </w:pPr>
      <w:r w:rsidRPr="006B3E3B">
        <w:rPr>
          <w:b/>
          <w:color w:val="000000" w:themeColor="text1"/>
          <w:sz w:val="22"/>
          <w:szCs w:val="22"/>
        </w:rPr>
        <w:t>DEBE TENERSE EN CUENTA QUE LOS TRASLADOS AE</w:t>
      </w:r>
      <w:r>
        <w:rPr>
          <w:b/>
          <w:color w:val="000000" w:themeColor="text1"/>
          <w:sz w:val="22"/>
          <w:szCs w:val="22"/>
        </w:rPr>
        <w:t xml:space="preserve">ROPUERTO- HOTEL- AEROPUERTO Y </w:t>
      </w:r>
      <w:r w:rsidRPr="006B3E3B">
        <w:rPr>
          <w:b/>
          <w:color w:val="000000" w:themeColor="text1"/>
          <w:sz w:val="22"/>
          <w:szCs w:val="22"/>
        </w:rPr>
        <w:t>LOS OTROS SERVICIOS SE PRESTARAN EN CONJUNTO CON OTROS PASAJEROS, EN CASO DE DESEAR EN SERVICIO PRIVADO FAVOR CONSULTAR, ESTO TENDRÁ UN COSTO ADICIONAL.</w:t>
      </w:r>
    </w:p>
    <w:p w14:paraId="0D5E54C2" w14:textId="77777777" w:rsidR="009F3CB1" w:rsidRPr="006B3E3B" w:rsidRDefault="009F3CB1" w:rsidP="009F3CB1">
      <w:pPr>
        <w:pStyle w:val="Textodebloque"/>
        <w:ind w:left="0"/>
        <w:rPr>
          <w:b/>
          <w:color w:val="000000" w:themeColor="text1"/>
          <w:sz w:val="22"/>
          <w:szCs w:val="22"/>
        </w:rPr>
      </w:pPr>
    </w:p>
    <w:p w14:paraId="76E65CD5" w14:textId="24476405" w:rsidR="009F3CB1" w:rsidRPr="006B3E3B" w:rsidRDefault="009F3CB1" w:rsidP="009F3CB1">
      <w:pPr>
        <w:tabs>
          <w:tab w:val="left" w:pos="-720"/>
        </w:tabs>
        <w:spacing w:line="240" w:lineRule="atLeast"/>
        <w:ind w:left="-567" w:right="-568"/>
        <w:jc w:val="both"/>
        <w:rPr>
          <w:rFonts w:ascii="Arial" w:hAnsi="Arial" w:cs="Arial"/>
          <w:bCs/>
          <w:color w:val="000000" w:themeColor="text1"/>
          <w:sz w:val="22"/>
          <w:szCs w:val="22"/>
        </w:rPr>
      </w:pPr>
      <w:r w:rsidRPr="006B3E3B">
        <w:rPr>
          <w:rFonts w:ascii="Arial" w:hAnsi="Arial" w:cs="Arial"/>
          <w:bCs/>
          <w:color w:val="000000" w:themeColor="text1"/>
          <w:sz w:val="22"/>
          <w:szCs w:val="22"/>
        </w:rPr>
        <w:t xml:space="preserve">Entendemos que las personas que solicitan hoteles categoría </w:t>
      </w:r>
      <w:r w:rsidR="00E6319C" w:rsidRPr="006B3E3B">
        <w:rPr>
          <w:rFonts w:ascii="Arial" w:hAnsi="Arial" w:cs="Arial"/>
          <w:bCs/>
          <w:color w:val="000000" w:themeColor="text1"/>
          <w:sz w:val="22"/>
          <w:szCs w:val="22"/>
        </w:rPr>
        <w:t>turista tienen</w:t>
      </w:r>
      <w:r w:rsidRPr="006B3E3B">
        <w:rPr>
          <w:rFonts w:ascii="Arial" w:hAnsi="Arial" w:cs="Arial"/>
          <w:bCs/>
          <w:color w:val="000000" w:themeColor="text1"/>
          <w:sz w:val="22"/>
          <w:szCs w:val="22"/>
        </w:rPr>
        <w:t xml:space="preserve"> conocimiento de las limitaciones en sus servicios y estructura de </w:t>
      </w:r>
      <w:r w:rsidR="00E6319C" w:rsidRPr="006B3E3B">
        <w:rPr>
          <w:rFonts w:ascii="Arial" w:hAnsi="Arial" w:cs="Arial"/>
          <w:bCs/>
          <w:color w:val="000000" w:themeColor="text1"/>
          <w:sz w:val="22"/>
          <w:szCs w:val="22"/>
        </w:rPr>
        <w:t>estos</w:t>
      </w:r>
      <w:r w:rsidRPr="006B3E3B">
        <w:rPr>
          <w:rFonts w:ascii="Arial" w:hAnsi="Arial" w:cs="Arial"/>
          <w:bCs/>
          <w:color w:val="000000" w:themeColor="text1"/>
          <w:sz w:val="22"/>
          <w:szCs w:val="22"/>
        </w:rPr>
        <w:t xml:space="preserve">. Entendemos que estas personas escogieron estas opciones. Es así </w:t>
      </w:r>
      <w:r w:rsidR="00E6319C" w:rsidRPr="006B3E3B">
        <w:rPr>
          <w:rFonts w:ascii="Arial" w:hAnsi="Arial" w:cs="Arial"/>
          <w:bCs/>
          <w:color w:val="000000" w:themeColor="text1"/>
          <w:sz w:val="22"/>
          <w:szCs w:val="22"/>
        </w:rPr>
        <w:t>como</w:t>
      </w:r>
      <w:r w:rsidRPr="006B3E3B">
        <w:rPr>
          <w:rFonts w:ascii="Arial" w:hAnsi="Arial" w:cs="Arial"/>
          <w:bCs/>
          <w:color w:val="000000" w:themeColor="text1"/>
          <w:sz w:val="22"/>
          <w:szCs w:val="22"/>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6B3E3B">
        <w:rPr>
          <w:rFonts w:ascii="Arial" w:hAnsi="Arial" w:cs="Arial"/>
          <w:bCs/>
          <w:color w:val="000000" w:themeColor="text1"/>
          <w:sz w:val="22"/>
          <w:szCs w:val="22"/>
        </w:rPr>
        <w:t>ó</w:t>
      </w:r>
      <w:proofErr w:type="spellEnd"/>
      <w:r w:rsidRPr="006B3E3B">
        <w:rPr>
          <w:rFonts w:ascii="Arial" w:hAnsi="Arial" w:cs="Arial"/>
          <w:bCs/>
          <w:color w:val="000000" w:themeColor="text1"/>
          <w:sz w:val="22"/>
          <w:szCs w:val="22"/>
        </w:rPr>
        <w:t xml:space="preserve"> sencillamente es porque así ellos mismos lo desean.</w:t>
      </w:r>
    </w:p>
    <w:p w14:paraId="7E8446B8" w14:textId="77777777" w:rsidR="009F3CB1" w:rsidRPr="006B3E3B" w:rsidRDefault="009F3CB1" w:rsidP="009F3CB1">
      <w:pPr>
        <w:tabs>
          <w:tab w:val="left" w:pos="-720"/>
        </w:tabs>
        <w:spacing w:line="240" w:lineRule="atLeast"/>
        <w:ind w:right="-568"/>
        <w:jc w:val="both"/>
        <w:rPr>
          <w:rFonts w:ascii="Arial" w:hAnsi="Arial" w:cs="Arial"/>
          <w:bCs/>
          <w:color w:val="000000" w:themeColor="text1"/>
          <w:sz w:val="22"/>
          <w:szCs w:val="22"/>
        </w:rPr>
      </w:pPr>
    </w:p>
    <w:p w14:paraId="3399FE0D" w14:textId="3C0CE293" w:rsidR="009F3CB1" w:rsidRPr="009372B0" w:rsidRDefault="009F3CB1" w:rsidP="009F3CB1">
      <w:pPr>
        <w:tabs>
          <w:tab w:val="left" w:pos="-720"/>
        </w:tabs>
        <w:spacing w:line="240" w:lineRule="atLeast"/>
        <w:ind w:left="-567" w:right="-568"/>
        <w:jc w:val="both"/>
        <w:rPr>
          <w:rFonts w:ascii="Arial" w:hAnsi="Arial" w:cs="Arial"/>
          <w:bCs/>
          <w:color w:val="000000" w:themeColor="text1"/>
          <w:sz w:val="22"/>
          <w:szCs w:val="22"/>
        </w:rPr>
      </w:pPr>
      <w:r w:rsidRPr="006B3E3B">
        <w:rPr>
          <w:rFonts w:ascii="Arial" w:hAnsi="Arial" w:cs="Arial"/>
          <w:bCs/>
          <w:color w:val="000000" w:themeColor="text1"/>
          <w:sz w:val="22"/>
          <w:szCs w:val="22"/>
        </w:rPr>
        <w:t xml:space="preserve">Debido a la devaluación del dólar los precios pueden ser </w:t>
      </w:r>
      <w:r w:rsidR="00E6319C" w:rsidRPr="006B3E3B">
        <w:rPr>
          <w:rFonts w:ascii="Arial" w:hAnsi="Arial" w:cs="Arial"/>
          <w:bCs/>
          <w:color w:val="000000" w:themeColor="text1"/>
          <w:sz w:val="22"/>
          <w:szCs w:val="22"/>
        </w:rPr>
        <w:t>modificados</w:t>
      </w:r>
      <w:r w:rsidRPr="006B3E3B">
        <w:rPr>
          <w:rFonts w:ascii="Arial" w:hAnsi="Arial" w:cs="Arial"/>
          <w:bCs/>
          <w:color w:val="000000" w:themeColor="text1"/>
          <w:sz w:val="22"/>
          <w:szCs w:val="22"/>
        </w:rPr>
        <w:t xml:space="preserve"> sin previo aviso, trataremos hasta lo imposible de no reajustarlos.</w:t>
      </w:r>
    </w:p>
    <w:p w14:paraId="35B40048" w14:textId="77777777" w:rsidR="009F3CB1" w:rsidRDefault="009F3CB1" w:rsidP="009F3CB1">
      <w:pPr>
        <w:tabs>
          <w:tab w:val="center" w:pos="4986"/>
        </w:tabs>
        <w:spacing w:line="240" w:lineRule="atLeast"/>
        <w:ind w:left="-568" w:right="-568"/>
        <w:jc w:val="center"/>
        <w:rPr>
          <w:rFonts w:ascii="Arial" w:hAnsi="Arial" w:cs="Arial"/>
          <w:b/>
          <w:color w:val="000000" w:themeColor="text1"/>
          <w:sz w:val="22"/>
          <w:szCs w:val="22"/>
        </w:rPr>
      </w:pPr>
    </w:p>
    <w:p w14:paraId="557B8F8A" w14:textId="3C98A149" w:rsidR="009F3CB1" w:rsidRDefault="009F3CB1" w:rsidP="009F3CB1">
      <w:pPr>
        <w:tabs>
          <w:tab w:val="center" w:pos="4986"/>
        </w:tabs>
        <w:spacing w:line="240" w:lineRule="atLeast"/>
        <w:ind w:left="-568" w:right="-568"/>
        <w:jc w:val="center"/>
        <w:rPr>
          <w:rFonts w:ascii="Arial" w:hAnsi="Arial" w:cs="Arial"/>
          <w:b/>
          <w:color w:val="000000" w:themeColor="text1"/>
          <w:sz w:val="22"/>
          <w:szCs w:val="22"/>
        </w:rPr>
      </w:pPr>
      <w:r w:rsidRPr="006B3E3B">
        <w:rPr>
          <w:rFonts w:ascii="Arial" w:hAnsi="Arial" w:cs="Arial"/>
          <w:b/>
          <w:color w:val="000000" w:themeColor="text1"/>
          <w:sz w:val="22"/>
          <w:szCs w:val="22"/>
        </w:rPr>
        <w:t>CLAÚSULA DE RESPONSABILIDAD:</w:t>
      </w:r>
    </w:p>
    <w:p w14:paraId="46705213" w14:textId="77777777" w:rsidR="00E6319C" w:rsidRPr="006B3E3B" w:rsidRDefault="00E6319C" w:rsidP="009F3CB1">
      <w:pPr>
        <w:tabs>
          <w:tab w:val="center" w:pos="4986"/>
        </w:tabs>
        <w:spacing w:line="240" w:lineRule="atLeast"/>
        <w:ind w:left="-568" w:right="-568"/>
        <w:jc w:val="center"/>
        <w:rPr>
          <w:rFonts w:ascii="Arial" w:hAnsi="Arial" w:cs="Arial"/>
          <w:color w:val="000000" w:themeColor="text1"/>
          <w:sz w:val="22"/>
          <w:szCs w:val="22"/>
        </w:rPr>
      </w:pPr>
    </w:p>
    <w:p w14:paraId="003E829E" w14:textId="2BA4A679" w:rsidR="009F3CB1" w:rsidRDefault="009F3CB1" w:rsidP="009F3CB1">
      <w:pPr>
        <w:tabs>
          <w:tab w:val="left" w:pos="-720"/>
        </w:tabs>
        <w:spacing w:line="240" w:lineRule="atLeast"/>
        <w:ind w:left="-567" w:right="-568"/>
        <w:jc w:val="both"/>
        <w:rPr>
          <w:rFonts w:ascii="Arial" w:hAnsi="Arial" w:cs="Arial"/>
          <w:color w:val="000000" w:themeColor="text1"/>
          <w:sz w:val="22"/>
          <w:szCs w:val="22"/>
        </w:rPr>
      </w:pPr>
      <w:r w:rsidRPr="006B3E3B">
        <w:rPr>
          <w:rFonts w:ascii="Arial" w:hAnsi="Arial" w:cs="Arial"/>
          <w:color w:val="000000" w:themeColor="text1"/>
          <w:sz w:val="22"/>
          <w:szCs w:val="22"/>
        </w:rPr>
        <w:t xml:space="preserve">El organizador de </w:t>
      </w:r>
      <w:r w:rsidR="00CE7579">
        <w:rPr>
          <w:rFonts w:ascii="Arial" w:hAnsi="Arial" w:cs="Arial"/>
          <w:color w:val="000000" w:themeColor="text1"/>
          <w:sz w:val="22"/>
          <w:szCs w:val="22"/>
        </w:rPr>
        <w:t xml:space="preserve">este </w:t>
      </w:r>
      <w:r w:rsidR="000B19D2">
        <w:rPr>
          <w:rFonts w:ascii="Arial" w:hAnsi="Arial" w:cs="Arial"/>
          <w:color w:val="000000" w:themeColor="text1"/>
          <w:sz w:val="22"/>
          <w:szCs w:val="22"/>
        </w:rPr>
        <w:t xml:space="preserve">plan </w:t>
      </w:r>
      <w:r w:rsidR="000B19D2" w:rsidRPr="006B3E3B">
        <w:rPr>
          <w:rFonts w:ascii="Arial" w:hAnsi="Arial" w:cs="Arial"/>
          <w:color w:val="000000" w:themeColor="text1"/>
          <w:sz w:val="22"/>
          <w:szCs w:val="22"/>
        </w:rPr>
        <w:t>AEROVISION</w:t>
      </w:r>
      <w:r w:rsidRPr="006B3E3B">
        <w:rPr>
          <w:rFonts w:ascii="Arial" w:hAnsi="Arial" w:cs="Arial"/>
          <w:b/>
          <w:color w:val="000000" w:themeColor="text1"/>
          <w:sz w:val="22"/>
          <w:szCs w:val="22"/>
        </w:rPr>
        <w:t xml:space="preserve"> S.A.S.</w:t>
      </w:r>
      <w:r w:rsidRPr="006B3E3B">
        <w:rPr>
          <w:rFonts w:ascii="Arial" w:hAnsi="Arial" w:cs="Arial"/>
          <w:color w:val="000000" w:themeColor="text1"/>
          <w:sz w:val="22"/>
          <w:szCs w:val="22"/>
        </w:rPr>
        <w:t xml:space="preserve"> de Medellín, con registro nacional de turismo No. 5256 se acoge en su integridad a la Ley 300 de 1.996El abuso y la explotación sexual de menores de edad es sancionado con pena privativa de la libertad de </w:t>
      </w:r>
      <w:r w:rsidR="00E6319C" w:rsidRPr="006B3E3B">
        <w:rPr>
          <w:rFonts w:ascii="Arial" w:hAnsi="Arial" w:cs="Arial"/>
          <w:color w:val="000000" w:themeColor="text1"/>
          <w:sz w:val="22"/>
          <w:szCs w:val="22"/>
        </w:rPr>
        <w:t>conformidad con</w:t>
      </w:r>
      <w:r w:rsidRPr="006B3E3B">
        <w:rPr>
          <w:rFonts w:ascii="Arial" w:hAnsi="Arial" w:cs="Arial"/>
          <w:color w:val="000000" w:themeColor="text1"/>
          <w:sz w:val="22"/>
          <w:szCs w:val="22"/>
        </w:rPr>
        <w:t xml:space="preserve"> lo previsto en la ley 679 de 2001.</w:t>
      </w:r>
    </w:p>
    <w:p w14:paraId="7925A6EF" w14:textId="77777777" w:rsidR="009F3CB1" w:rsidRDefault="009F3CB1" w:rsidP="009F3CB1">
      <w:pPr>
        <w:tabs>
          <w:tab w:val="left" w:pos="-720"/>
        </w:tabs>
        <w:spacing w:line="240" w:lineRule="atLeast"/>
        <w:ind w:left="-567" w:right="-568"/>
        <w:jc w:val="both"/>
        <w:rPr>
          <w:rFonts w:ascii="Arial" w:hAnsi="Arial" w:cs="Arial"/>
          <w:color w:val="000000" w:themeColor="text1"/>
          <w:sz w:val="22"/>
          <w:szCs w:val="22"/>
        </w:rPr>
      </w:pPr>
    </w:p>
    <w:p w14:paraId="7F1B2D9A" w14:textId="2798B32E" w:rsidR="000A5E9A" w:rsidRPr="006B7BFA" w:rsidRDefault="009F3CB1" w:rsidP="000B19D2">
      <w:pPr>
        <w:tabs>
          <w:tab w:val="left" w:pos="-720"/>
        </w:tabs>
        <w:spacing w:line="240" w:lineRule="atLeast"/>
        <w:ind w:left="-567" w:right="-568"/>
        <w:jc w:val="both"/>
        <w:rPr>
          <w:rFonts w:ascii="Arial" w:hAnsi="Arial" w:cs="Arial"/>
          <w:b/>
          <w:sz w:val="22"/>
          <w:szCs w:val="22"/>
        </w:rPr>
      </w:pPr>
      <w:r w:rsidRPr="006B3E3B">
        <w:rPr>
          <w:rFonts w:ascii="Arial" w:hAnsi="Arial" w:cs="Arial"/>
          <w:color w:val="000000" w:themeColor="text1"/>
          <w:sz w:val="22"/>
          <w:szCs w:val="22"/>
        </w:rPr>
        <w:t xml:space="preserve">Actualizado </w:t>
      </w:r>
      <w:r w:rsidR="00764D3C">
        <w:rPr>
          <w:rFonts w:ascii="Arial" w:hAnsi="Arial" w:cs="Arial"/>
          <w:color w:val="000000" w:themeColor="text1"/>
          <w:sz w:val="22"/>
          <w:szCs w:val="22"/>
        </w:rPr>
        <w:t>marzo 04 de 2025</w:t>
      </w:r>
    </w:p>
    <w:sectPr w:rsidR="000A5E9A" w:rsidRPr="006B7BFA" w:rsidSect="006F1B63">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2E002" w14:textId="77777777" w:rsidR="004C28E4" w:rsidRDefault="004C28E4" w:rsidP="00BF1896">
      <w:r>
        <w:separator/>
      </w:r>
    </w:p>
  </w:endnote>
  <w:endnote w:type="continuationSeparator" w:id="0">
    <w:p w14:paraId="6F037025" w14:textId="77777777" w:rsidR="004C28E4" w:rsidRDefault="004C28E4"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5FDCF" w14:textId="77777777" w:rsidR="00BF1896" w:rsidRDefault="00BF1896">
    <w:pPr>
      <w:pStyle w:val="Piedepgina"/>
    </w:pPr>
  </w:p>
  <w:p w14:paraId="3066D8F9"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BCFFD" w14:textId="77777777" w:rsidR="004C28E4" w:rsidRDefault="004C28E4" w:rsidP="00BF1896">
      <w:r>
        <w:separator/>
      </w:r>
    </w:p>
  </w:footnote>
  <w:footnote w:type="continuationSeparator" w:id="0">
    <w:p w14:paraId="5DFD6986" w14:textId="77777777" w:rsidR="004C28E4" w:rsidRDefault="004C28E4"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D7B25"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445A2B83" wp14:editId="52441675">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625A3300" w14:textId="77777777" w:rsidR="00BF1896" w:rsidRDefault="00BF1896">
    <w:pPr>
      <w:pStyle w:val="Encabezado"/>
    </w:pPr>
  </w:p>
  <w:p w14:paraId="39636ACE" w14:textId="77777777" w:rsidR="00BF1896" w:rsidRDefault="00BF1896">
    <w:pPr>
      <w:pStyle w:val="Encabezado"/>
    </w:pPr>
  </w:p>
  <w:p w14:paraId="36053894" w14:textId="77777777" w:rsidR="00BF1896" w:rsidRDefault="00BF1896">
    <w:pPr>
      <w:pStyle w:val="Encabezado"/>
    </w:pPr>
  </w:p>
  <w:p w14:paraId="01585425" w14:textId="77777777" w:rsidR="00BF1896" w:rsidRDefault="00BF1896">
    <w:pPr>
      <w:pStyle w:val="Encabezado"/>
    </w:pPr>
  </w:p>
  <w:p w14:paraId="34A0C2C5" w14:textId="77777777" w:rsidR="00BF1896" w:rsidRDefault="00BF1896">
    <w:pPr>
      <w:pStyle w:val="Encabezado"/>
    </w:pPr>
  </w:p>
  <w:p w14:paraId="165CC34E" w14:textId="77777777" w:rsidR="00BF1896" w:rsidRDefault="00BF1896">
    <w:pPr>
      <w:pStyle w:val="Encabezado"/>
    </w:pPr>
  </w:p>
  <w:p w14:paraId="7FBD4E1A" w14:textId="77777777" w:rsidR="00BF1896" w:rsidRDefault="00BF1896">
    <w:pPr>
      <w:pStyle w:val="Encabezado"/>
    </w:pPr>
  </w:p>
  <w:p w14:paraId="1C6A3DEF"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30F35"/>
    <w:multiLevelType w:val="hybridMultilevel"/>
    <w:tmpl w:val="F8F0B2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BE076D"/>
    <w:multiLevelType w:val="hybridMultilevel"/>
    <w:tmpl w:val="EB467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4E4188"/>
    <w:multiLevelType w:val="hybridMultilevel"/>
    <w:tmpl w:val="9F88C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64653F2"/>
    <w:multiLevelType w:val="hybridMultilevel"/>
    <w:tmpl w:val="97DEAA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58420FA"/>
    <w:multiLevelType w:val="hybridMultilevel"/>
    <w:tmpl w:val="01C668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7680B39"/>
    <w:multiLevelType w:val="hybridMultilevel"/>
    <w:tmpl w:val="4F806E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A6318DB"/>
    <w:multiLevelType w:val="hybridMultilevel"/>
    <w:tmpl w:val="75744B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96425678">
    <w:abstractNumId w:val="10"/>
  </w:num>
  <w:num w:numId="2" w16cid:durableId="831725029">
    <w:abstractNumId w:val="4"/>
  </w:num>
  <w:num w:numId="3" w16cid:durableId="1190945797">
    <w:abstractNumId w:val="1"/>
  </w:num>
  <w:num w:numId="4" w16cid:durableId="206066304">
    <w:abstractNumId w:val="7"/>
  </w:num>
  <w:num w:numId="5" w16cid:durableId="1964996195">
    <w:abstractNumId w:val="2"/>
  </w:num>
  <w:num w:numId="6" w16cid:durableId="1055398265">
    <w:abstractNumId w:val="9"/>
  </w:num>
  <w:num w:numId="7" w16cid:durableId="953483374">
    <w:abstractNumId w:val="5"/>
  </w:num>
  <w:num w:numId="8" w16cid:durableId="232396815">
    <w:abstractNumId w:val="8"/>
  </w:num>
  <w:num w:numId="9" w16cid:durableId="521550525">
    <w:abstractNumId w:val="3"/>
  </w:num>
  <w:num w:numId="10" w16cid:durableId="1247806824">
    <w:abstractNumId w:val="0"/>
  </w:num>
  <w:num w:numId="11" w16cid:durableId="1215313498">
    <w:abstractNumId w:val="11"/>
  </w:num>
  <w:num w:numId="12" w16cid:durableId="1248003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2FF7"/>
    <w:rsid w:val="00044E34"/>
    <w:rsid w:val="0005512E"/>
    <w:rsid w:val="00057638"/>
    <w:rsid w:val="000A5E9A"/>
    <w:rsid w:val="000B19D2"/>
    <w:rsid w:val="000B3E8E"/>
    <w:rsid w:val="000C1BDB"/>
    <w:rsid w:val="000F7918"/>
    <w:rsid w:val="00137F74"/>
    <w:rsid w:val="00140B96"/>
    <w:rsid w:val="00214428"/>
    <w:rsid w:val="00230E5C"/>
    <w:rsid w:val="00241975"/>
    <w:rsid w:val="00245682"/>
    <w:rsid w:val="0025312F"/>
    <w:rsid w:val="00283F43"/>
    <w:rsid w:val="00285EAF"/>
    <w:rsid w:val="002915EE"/>
    <w:rsid w:val="002E6D84"/>
    <w:rsid w:val="00332A97"/>
    <w:rsid w:val="00360BBF"/>
    <w:rsid w:val="00364E71"/>
    <w:rsid w:val="00386381"/>
    <w:rsid w:val="003C3F01"/>
    <w:rsid w:val="003D7753"/>
    <w:rsid w:val="00410B24"/>
    <w:rsid w:val="00437280"/>
    <w:rsid w:val="004451FC"/>
    <w:rsid w:val="004625A0"/>
    <w:rsid w:val="0049178B"/>
    <w:rsid w:val="004B15F4"/>
    <w:rsid w:val="004B1CAA"/>
    <w:rsid w:val="004B7015"/>
    <w:rsid w:val="004C28E4"/>
    <w:rsid w:val="004C5D25"/>
    <w:rsid w:val="004C7C77"/>
    <w:rsid w:val="004F4014"/>
    <w:rsid w:val="005276B8"/>
    <w:rsid w:val="0053583C"/>
    <w:rsid w:val="005735D0"/>
    <w:rsid w:val="005F4B04"/>
    <w:rsid w:val="00657583"/>
    <w:rsid w:val="006628D6"/>
    <w:rsid w:val="006924E4"/>
    <w:rsid w:val="00693074"/>
    <w:rsid w:val="006B7BFA"/>
    <w:rsid w:val="006D665D"/>
    <w:rsid w:val="006F1B63"/>
    <w:rsid w:val="00703ECF"/>
    <w:rsid w:val="00721BBC"/>
    <w:rsid w:val="0076069E"/>
    <w:rsid w:val="00764D3C"/>
    <w:rsid w:val="00774BAF"/>
    <w:rsid w:val="00777899"/>
    <w:rsid w:val="007D28CF"/>
    <w:rsid w:val="007D740B"/>
    <w:rsid w:val="008167BE"/>
    <w:rsid w:val="00825F30"/>
    <w:rsid w:val="008937AA"/>
    <w:rsid w:val="009102A2"/>
    <w:rsid w:val="009215C6"/>
    <w:rsid w:val="00972891"/>
    <w:rsid w:val="00975D1F"/>
    <w:rsid w:val="00996A3A"/>
    <w:rsid w:val="009D5E20"/>
    <w:rsid w:val="009E7381"/>
    <w:rsid w:val="009F3CB1"/>
    <w:rsid w:val="00A158DB"/>
    <w:rsid w:val="00A440BB"/>
    <w:rsid w:val="00A5345B"/>
    <w:rsid w:val="00A56A58"/>
    <w:rsid w:val="00A76BAD"/>
    <w:rsid w:val="00AB472E"/>
    <w:rsid w:val="00AB7DE7"/>
    <w:rsid w:val="00AC67E8"/>
    <w:rsid w:val="00AD6DB1"/>
    <w:rsid w:val="00B25754"/>
    <w:rsid w:val="00B265F5"/>
    <w:rsid w:val="00BA157E"/>
    <w:rsid w:val="00BB4A43"/>
    <w:rsid w:val="00BF1896"/>
    <w:rsid w:val="00C247C3"/>
    <w:rsid w:val="00C35338"/>
    <w:rsid w:val="00C55477"/>
    <w:rsid w:val="00CB7512"/>
    <w:rsid w:val="00CE7579"/>
    <w:rsid w:val="00CF7E75"/>
    <w:rsid w:val="00D519E0"/>
    <w:rsid w:val="00D618A8"/>
    <w:rsid w:val="00D72E0B"/>
    <w:rsid w:val="00D73529"/>
    <w:rsid w:val="00D77486"/>
    <w:rsid w:val="00D926AD"/>
    <w:rsid w:val="00DC14F8"/>
    <w:rsid w:val="00DD1DC0"/>
    <w:rsid w:val="00E061DC"/>
    <w:rsid w:val="00E23976"/>
    <w:rsid w:val="00E52881"/>
    <w:rsid w:val="00E62022"/>
    <w:rsid w:val="00E6319C"/>
    <w:rsid w:val="00EB4C14"/>
    <w:rsid w:val="00EE2555"/>
    <w:rsid w:val="00F2010F"/>
    <w:rsid w:val="00F35BD2"/>
    <w:rsid w:val="00F81FCE"/>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E9709"/>
  <w15:docId w15:val="{BA05DD7D-A11E-4228-B903-CEB9C186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9F3CB1"/>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11201">
      <w:bodyDiv w:val="1"/>
      <w:marLeft w:val="0"/>
      <w:marRight w:val="0"/>
      <w:marTop w:val="0"/>
      <w:marBottom w:val="0"/>
      <w:divBdr>
        <w:top w:val="none" w:sz="0" w:space="0" w:color="auto"/>
        <w:left w:val="none" w:sz="0" w:space="0" w:color="auto"/>
        <w:bottom w:val="none" w:sz="0" w:space="0" w:color="auto"/>
        <w:right w:val="none" w:sz="0" w:space="0" w:color="auto"/>
      </w:divBdr>
    </w:div>
    <w:div w:id="651760294">
      <w:bodyDiv w:val="1"/>
      <w:marLeft w:val="0"/>
      <w:marRight w:val="0"/>
      <w:marTop w:val="0"/>
      <w:marBottom w:val="0"/>
      <w:divBdr>
        <w:top w:val="none" w:sz="0" w:space="0" w:color="auto"/>
        <w:left w:val="none" w:sz="0" w:space="0" w:color="auto"/>
        <w:bottom w:val="none" w:sz="0" w:space="0" w:color="auto"/>
        <w:right w:val="none" w:sz="0" w:space="0" w:color="auto"/>
      </w:divBdr>
    </w:div>
    <w:div w:id="696662262">
      <w:bodyDiv w:val="1"/>
      <w:marLeft w:val="0"/>
      <w:marRight w:val="0"/>
      <w:marTop w:val="0"/>
      <w:marBottom w:val="0"/>
      <w:divBdr>
        <w:top w:val="none" w:sz="0" w:space="0" w:color="auto"/>
        <w:left w:val="none" w:sz="0" w:space="0" w:color="auto"/>
        <w:bottom w:val="none" w:sz="0" w:space="0" w:color="auto"/>
        <w:right w:val="none" w:sz="0" w:space="0" w:color="auto"/>
      </w:divBdr>
    </w:div>
    <w:div w:id="730662796">
      <w:bodyDiv w:val="1"/>
      <w:marLeft w:val="0"/>
      <w:marRight w:val="0"/>
      <w:marTop w:val="0"/>
      <w:marBottom w:val="0"/>
      <w:divBdr>
        <w:top w:val="none" w:sz="0" w:space="0" w:color="auto"/>
        <w:left w:val="none" w:sz="0" w:space="0" w:color="auto"/>
        <w:bottom w:val="none" w:sz="0" w:space="0" w:color="auto"/>
        <w:right w:val="none" w:sz="0" w:space="0" w:color="auto"/>
      </w:divBdr>
    </w:div>
    <w:div w:id="870803248">
      <w:bodyDiv w:val="1"/>
      <w:marLeft w:val="0"/>
      <w:marRight w:val="0"/>
      <w:marTop w:val="0"/>
      <w:marBottom w:val="0"/>
      <w:divBdr>
        <w:top w:val="none" w:sz="0" w:space="0" w:color="auto"/>
        <w:left w:val="none" w:sz="0" w:space="0" w:color="auto"/>
        <w:bottom w:val="none" w:sz="0" w:space="0" w:color="auto"/>
        <w:right w:val="none" w:sz="0" w:space="0" w:color="auto"/>
      </w:divBdr>
    </w:div>
    <w:div w:id="1288663355">
      <w:bodyDiv w:val="1"/>
      <w:marLeft w:val="0"/>
      <w:marRight w:val="0"/>
      <w:marTop w:val="0"/>
      <w:marBottom w:val="0"/>
      <w:divBdr>
        <w:top w:val="none" w:sz="0" w:space="0" w:color="auto"/>
        <w:left w:val="none" w:sz="0" w:space="0" w:color="auto"/>
        <w:bottom w:val="none" w:sz="0" w:space="0" w:color="auto"/>
        <w:right w:val="none" w:sz="0" w:space="0" w:color="auto"/>
      </w:divBdr>
    </w:div>
    <w:div w:id="1306618245">
      <w:bodyDiv w:val="1"/>
      <w:marLeft w:val="0"/>
      <w:marRight w:val="0"/>
      <w:marTop w:val="0"/>
      <w:marBottom w:val="0"/>
      <w:divBdr>
        <w:top w:val="none" w:sz="0" w:space="0" w:color="auto"/>
        <w:left w:val="none" w:sz="0" w:space="0" w:color="auto"/>
        <w:bottom w:val="none" w:sz="0" w:space="0" w:color="auto"/>
        <w:right w:val="none" w:sz="0" w:space="0" w:color="auto"/>
      </w:divBdr>
    </w:div>
    <w:div w:id="1403799383">
      <w:bodyDiv w:val="1"/>
      <w:marLeft w:val="0"/>
      <w:marRight w:val="0"/>
      <w:marTop w:val="0"/>
      <w:marBottom w:val="0"/>
      <w:divBdr>
        <w:top w:val="none" w:sz="0" w:space="0" w:color="auto"/>
        <w:left w:val="none" w:sz="0" w:space="0" w:color="auto"/>
        <w:bottom w:val="none" w:sz="0" w:space="0" w:color="auto"/>
        <w:right w:val="none" w:sz="0" w:space="0" w:color="auto"/>
      </w:divBdr>
    </w:div>
    <w:div w:id="1454977265">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35E851-8879-49E5-82FF-4224CCFD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7996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2025-03-04T19:18:00Z</dcterms:created>
  <dcterms:modified xsi:type="dcterms:W3CDTF">2025-03-04T19:18:00Z</dcterms:modified>
</cp:coreProperties>
</file>